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545EDA28" w:rsidR="006F555E" w:rsidRPr="00A54D7F" w:rsidRDefault="008A31B8" w:rsidP="00200099">
      <w:pPr>
        <w:pStyle w:val="Normal0"/>
        <w:tabs>
          <w:tab w:val="right" w:pos="9029"/>
        </w:tabs>
        <w:spacing w:line="276" w:lineRule="auto"/>
        <w:rPr>
          <w:rFonts w:ascii="Verdana" w:eastAsia="Arial" w:hAnsi="Verdana" w:cs="Arial"/>
          <w:b/>
          <w:bCs/>
          <w:i/>
          <w:iCs/>
        </w:rPr>
      </w:pPr>
      <w:r w:rsidRPr="00A54D7F">
        <w:rPr>
          <w:rFonts w:ascii="Verdana" w:eastAsia="Arial" w:hAnsi="Verdana" w:cs="Arial"/>
          <w:b/>
          <w:bCs/>
          <w:i/>
          <w:iCs/>
        </w:rPr>
        <w:t>(Over)bemesting… een goed idee voor plantengroei en ecosystemen?</w:t>
      </w:r>
    </w:p>
    <w:p w14:paraId="00000005" w14:textId="77777777" w:rsidR="006F555E" w:rsidRPr="00A54D7F" w:rsidRDefault="006F555E">
      <w:pPr>
        <w:pStyle w:val="Normal0"/>
        <w:spacing w:line="276" w:lineRule="auto"/>
        <w:jc w:val="center"/>
        <w:rPr>
          <w:rFonts w:ascii="Verdana" w:hAnsi="Verdana"/>
          <w:b/>
        </w:rPr>
      </w:pPr>
    </w:p>
    <w:p w14:paraId="00000006" w14:textId="78B34C56" w:rsidR="006F555E" w:rsidRPr="00C4002B" w:rsidRDefault="00200099" w:rsidP="047661DF">
      <w:pPr>
        <w:pStyle w:val="Normal0"/>
        <w:rPr>
          <w:rFonts w:ascii="Verdana" w:hAnsi="Verdana"/>
          <w:b/>
          <w:bCs/>
          <w:color w:val="1F487C"/>
        </w:rPr>
      </w:pPr>
      <w:r w:rsidRPr="047661DF">
        <w:rPr>
          <w:rFonts w:ascii="Verdana" w:hAnsi="Verdana"/>
          <w:b/>
          <w:bCs/>
        </w:rPr>
        <w:t xml:space="preserve">Bouwsteen </w:t>
      </w:r>
      <w:r w:rsidR="002A0C97">
        <w:rPr>
          <w:rFonts w:ascii="Verdana" w:hAnsi="Verdana"/>
          <w:b/>
          <w:bCs/>
        </w:rPr>
        <w:t>6</w:t>
      </w:r>
      <w:r w:rsidRPr="047661DF">
        <w:rPr>
          <w:rFonts w:ascii="Verdana" w:hAnsi="Verdana"/>
        </w:rPr>
        <w:t>:</w:t>
      </w:r>
      <w:r w:rsidRPr="047661DF">
        <w:rPr>
          <w:rFonts w:ascii="Verdana" w:hAnsi="Verdana"/>
          <w:b/>
          <w:bCs/>
          <w:color w:val="1F487C"/>
        </w:rPr>
        <w:t xml:space="preserve"> </w:t>
      </w:r>
      <w:r w:rsidR="002A0C97">
        <w:rPr>
          <w:rFonts w:ascii="Verdana" w:hAnsi="Verdana"/>
          <w:b/>
          <w:bCs/>
          <w:color w:val="1F487C"/>
        </w:rPr>
        <w:t>Hoe verloopt het transport doorheen planten?</w:t>
      </w:r>
    </w:p>
    <w:p w14:paraId="00000007" w14:textId="77777777" w:rsidR="006F555E" w:rsidRPr="00A54D7F" w:rsidRDefault="006F555E">
      <w:pPr>
        <w:pStyle w:val="Normal0"/>
        <w:rPr>
          <w:rFonts w:ascii="Verdana" w:hAnsi="Verdana"/>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rsidRPr="00A54D7F" w14:paraId="153AF9E7"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8" w14:textId="49442E9C" w:rsidR="006F555E" w:rsidRPr="00A54D7F" w:rsidRDefault="00200099">
            <w:pPr>
              <w:pStyle w:val="Normal0"/>
              <w:widowControl w:val="0"/>
              <w:rPr>
                <w:rFonts w:ascii="Verdana" w:eastAsia="Arial" w:hAnsi="Verdana" w:cs="Arial"/>
                <w:b/>
              </w:rPr>
            </w:pPr>
            <w:r w:rsidRPr="00A54D7F">
              <w:rPr>
                <w:rFonts w:ascii="Verdana" w:hAnsi="Verdana"/>
                <w:b/>
              </w:rPr>
              <w:t>Deze fase in een notendop:</w:t>
            </w:r>
            <w:r w:rsidR="00845150">
              <w:rPr>
                <w:rFonts w:ascii="Verdana" w:hAnsi="Verdana"/>
                <w:b/>
              </w:rPr>
              <w:t xml:space="preserve"> </w:t>
            </w:r>
          </w:p>
          <w:p w14:paraId="0D146162" w14:textId="26E2146D" w:rsidR="006F555E" w:rsidRDefault="00AF22D8">
            <w:pPr>
              <w:pStyle w:val="Normal0"/>
              <w:widowControl w:val="0"/>
              <w:rPr>
                <w:rFonts w:ascii="Verdana" w:eastAsia="Arial" w:hAnsi="Verdana" w:cs="Arial"/>
              </w:rPr>
            </w:pPr>
            <w:r w:rsidRPr="00AF22D8">
              <w:rPr>
                <w:rFonts w:ascii="Verdana" w:eastAsia="Arial" w:hAnsi="Verdana" w:cs="Arial"/>
                <w:noProof/>
              </w:rPr>
              <w:drawing>
                <wp:anchor distT="0" distB="0" distL="114300" distR="114300" simplePos="0" relativeHeight="251658240" behindDoc="0" locked="0" layoutInCell="1" allowOverlap="1" wp14:anchorId="4A36723D" wp14:editId="6D4D1229">
                  <wp:simplePos x="0" y="0"/>
                  <wp:positionH relativeFrom="column">
                    <wp:posOffset>65065</wp:posOffset>
                  </wp:positionH>
                  <wp:positionV relativeFrom="paragraph">
                    <wp:posOffset>51892</wp:posOffset>
                  </wp:positionV>
                  <wp:extent cx="5347749" cy="976630"/>
                  <wp:effectExtent l="0" t="0" r="5715" b="0"/>
                  <wp:wrapNone/>
                  <wp:docPr id="13099364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36481" name=""/>
                          <pic:cNvPicPr/>
                        </pic:nvPicPr>
                        <pic:blipFill rotWithShape="1">
                          <a:blip r:embed="rId12">
                            <a:extLst>
                              <a:ext uri="{28A0092B-C50C-407E-A947-70E740481C1C}">
                                <a14:useLocalDpi xmlns:a14="http://schemas.microsoft.com/office/drawing/2010/main" val="0"/>
                              </a:ext>
                            </a:extLst>
                          </a:blip>
                          <a:srcRect l="4915"/>
                          <a:stretch/>
                        </pic:blipFill>
                        <pic:spPr bwMode="auto">
                          <a:xfrm>
                            <a:off x="0" y="0"/>
                            <a:ext cx="5347749"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BA836" w14:textId="77777777" w:rsidR="00A63E1A" w:rsidRDefault="00A63E1A" w:rsidP="00A63E1A">
            <w:pPr>
              <w:pStyle w:val="Normal0"/>
              <w:widowControl w:val="0"/>
              <w:rPr>
                <w:rFonts w:ascii="Verdana" w:eastAsia="Arial" w:hAnsi="Verdana" w:cs="Arial"/>
              </w:rPr>
            </w:pPr>
          </w:p>
          <w:p w14:paraId="311B00F3" w14:textId="77777777" w:rsidR="00AF22D8" w:rsidRDefault="00AF22D8" w:rsidP="00A63E1A">
            <w:pPr>
              <w:pStyle w:val="Normal0"/>
              <w:widowControl w:val="0"/>
              <w:rPr>
                <w:rFonts w:ascii="Verdana" w:eastAsia="Arial" w:hAnsi="Verdana" w:cs="Arial"/>
              </w:rPr>
            </w:pPr>
          </w:p>
          <w:p w14:paraId="4A3EF930" w14:textId="77777777" w:rsidR="00AF22D8" w:rsidRDefault="00AF22D8" w:rsidP="00A63E1A">
            <w:pPr>
              <w:pStyle w:val="Normal0"/>
              <w:widowControl w:val="0"/>
              <w:rPr>
                <w:rFonts w:ascii="Verdana" w:eastAsia="Arial" w:hAnsi="Verdana" w:cs="Arial"/>
              </w:rPr>
            </w:pPr>
          </w:p>
          <w:p w14:paraId="7E6151C4" w14:textId="77777777" w:rsidR="00AF22D8" w:rsidRDefault="00AF22D8" w:rsidP="00A63E1A">
            <w:pPr>
              <w:pStyle w:val="Normal0"/>
              <w:widowControl w:val="0"/>
              <w:rPr>
                <w:rFonts w:ascii="Verdana" w:eastAsia="Arial" w:hAnsi="Verdana" w:cs="Arial"/>
              </w:rPr>
            </w:pPr>
          </w:p>
          <w:p w14:paraId="47CA6CC4" w14:textId="77777777" w:rsidR="00AF22D8" w:rsidRDefault="00AF22D8" w:rsidP="00A63E1A">
            <w:pPr>
              <w:pStyle w:val="Normal0"/>
              <w:widowControl w:val="0"/>
              <w:rPr>
                <w:rFonts w:ascii="Verdana" w:eastAsia="Arial" w:hAnsi="Verdana" w:cs="Arial"/>
              </w:rPr>
            </w:pPr>
          </w:p>
          <w:p w14:paraId="6EEFF52C" w14:textId="77777777" w:rsidR="008B1F07" w:rsidRDefault="008B1F07" w:rsidP="00A63E1A">
            <w:pPr>
              <w:pStyle w:val="Normal0"/>
              <w:widowControl w:val="0"/>
              <w:rPr>
                <w:rFonts w:ascii="Verdana" w:eastAsia="Arial" w:hAnsi="Verdana" w:cs="Arial"/>
              </w:rPr>
            </w:pPr>
          </w:p>
          <w:p w14:paraId="0000000A" w14:textId="7CA050EB" w:rsidR="00AF22D8" w:rsidRPr="00A63E1A" w:rsidRDefault="005E24D2" w:rsidP="00A63E1A">
            <w:pPr>
              <w:pStyle w:val="Normal0"/>
              <w:widowControl w:val="0"/>
              <w:rPr>
                <w:rFonts w:ascii="Verdana" w:eastAsia="Arial" w:hAnsi="Verdana" w:cs="Arial"/>
              </w:rPr>
            </w:pPr>
            <w:r w:rsidRPr="005E24D2">
              <w:rPr>
                <w:rFonts w:ascii="Verdana" w:eastAsia="Arial" w:hAnsi="Verdana" w:cs="Arial"/>
              </w:rPr>
              <w:t xml:space="preserve">In deze fase onderzoeken we hoe planten voedingsstoffen en water opnemen en transporteren. We starten met een uitleg over het vatenstelsel van de plant, waarbij we het verschil tussen houtvaten (xyleem) en bastvaten (floëem) bespreken. Vervolgens ontdekken de leerlingen hoe water en opgeloste stoffen via de wortels worden opgenomen en naar de bladeren worden getransporteerd. Dit proces wordt </w:t>
            </w:r>
            <w:r w:rsidR="008B1F07">
              <w:rPr>
                <w:rFonts w:ascii="Verdana" w:eastAsia="Arial" w:hAnsi="Verdana" w:cs="Arial"/>
              </w:rPr>
              <w:t>zichtbaar</w:t>
            </w:r>
            <w:r w:rsidRPr="005E24D2">
              <w:rPr>
                <w:rFonts w:ascii="Verdana" w:eastAsia="Arial" w:hAnsi="Verdana" w:cs="Arial"/>
              </w:rPr>
              <w:t xml:space="preserve"> gemaakt door experimenten met een selderstengel en kleurstof</w:t>
            </w:r>
            <w:r w:rsidR="008B1F07">
              <w:rPr>
                <w:rFonts w:ascii="Verdana" w:eastAsia="Arial" w:hAnsi="Verdana" w:cs="Arial"/>
              </w:rPr>
              <w:t xml:space="preserve"> </w:t>
            </w:r>
            <w:r w:rsidRPr="005E24D2">
              <w:rPr>
                <w:rFonts w:ascii="Verdana" w:eastAsia="Arial" w:hAnsi="Verdana" w:cs="Arial"/>
              </w:rPr>
              <w:t>en door het bestuderen van transpiratie met behulp van plastic zakjes. Tot slot analyseren we de rol van huidmondjes bij de gasuitwisseling en verdamping van water.</w:t>
            </w:r>
          </w:p>
        </w:tc>
      </w:tr>
      <w:tr w:rsidR="006F555E" w:rsidRPr="00A54D7F" w14:paraId="013F6B03"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B" w14:textId="50940B82" w:rsidR="006F555E" w:rsidRPr="00A54D7F" w:rsidRDefault="00200099">
            <w:pPr>
              <w:pStyle w:val="Normal0"/>
              <w:widowControl w:val="0"/>
              <w:pBdr>
                <w:top w:val="nil"/>
                <w:left w:val="nil"/>
                <w:bottom w:val="nil"/>
                <w:right w:val="nil"/>
                <w:between w:val="nil"/>
              </w:pBdr>
              <w:rPr>
                <w:rFonts w:ascii="Verdana" w:hAnsi="Verdana"/>
              </w:rPr>
            </w:pPr>
            <w:r w:rsidRPr="00A54D7F">
              <w:rPr>
                <w:rFonts w:ascii="Verdana" w:hAnsi="Verdana"/>
                <w:b/>
              </w:rPr>
              <w:t>Tijd</w:t>
            </w:r>
            <w:r w:rsidRPr="00A54D7F">
              <w:rPr>
                <w:rFonts w:ascii="Verdana" w:hAnsi="Verdana"/>
              </w:rPr>
              <w:t>:</w:t>
            </w:r>
          </w:p>
          <w:p w14:paraId="60C52F70" w14:textId="54A9A0C5" w:rsidR="006F555E" w:rsidRDefault="00B75A30" w:rsidP="79DA3FDE">
            <w:pPr>
              <w:pStyle w:val="Normal0"/>
              <w:widowControl w:val="0"/>
              <w:pBdr>
                <w:top w:val="nil"/>
                <w:left w:val="nil"/>
                <w:bottom w:val="nil"/>
                <w:right w:val="nil"/>
                <w:between w:val="nil"/>
              </w:pBdr>
              <w:rPr>
                <w:rFonts w:ascii="Verdana" w:hAnsi="Verdana"/>
              </w:rPr>
            </w:pPr>
            <w:r>
              <w:rPr>
                <w:rFonts w:ascii="Verdana" w:hAnsi="Verdana"/>
              </w:rPr>
              <w:t>2</w:t>
            </w:r>
            <w:r w:rsidR="00A63E1A" w:rsidRPr="79DA3FDE">
              <w:rPr>
                <w:rFonts w:ascii="Verdana" w:hAnsi="Verdana"/>
              </w:rPr>
              <w:t xml:space="preserve"> lesuren</w:t>
            </w:r>
            <w:r w:rsidR="005A4E87">
              <w:rPr>
                <w:rFonts w:ascii="Verdana" w:hAnsi="Verdana"/>
              </w:rPr>
              <w:t>:</w:t>
            </w:r>
          </w:p>
          <w:p w14:paraId="78B6FC2F" w14:textId="5EF24D9C" w:rsidR="00D473C4" w:rsidRDefault="00D473C4" w:rsidP="5F080296">
            <w:pPr>
              <w:pStyle w:val="Normal0"/>
              <w:widowControl w:val="0"/>
              <w:numPr>
                <w:ilvl w:val="0"/>
                <w:numId w:val="25"/>
              </w:numPr>
              <w:pBdr>
                <w:top w:val="nil"/>
                <w:left w:val="nil"/>
                <w:bottom w:val="nil"/>
                <w:right w:val="nil"/>
                <w:between w:val="nil"/>
              </w:pBdr>
              <w:rPr>
                <w:rFonts w:ascii="Verdana" w:hAnsi="Verdana"/>
              </w:rPr>
            </w:pPr>
            <w:r w:rsidRPr="5F080296">
              <w:rPr>
                <w:rFonts w:ascii="Verdana" w:hAnsi="Verdana"/>
              </w:rPr>
              <w:t>Toelichting</w:t>
            </w:r>
            <w:r w:rsidR="0068725F" w:rsidRPr="5F080296">
              <w:rPr>
                <w:rFonts w:ascii="Verdana" w:hAnsi="Verdana"/>
              </w:rPr>
              <w:t xml:space="preserve"> (15 min</w:t>
            </w:r>
            <w:r w:rsidR="576A1014" w:rsidRPr="5F080296">
              <w:rPr>
                <w:rFonts w:ascii="Verdana" w:hAnsi="Verdana"/>
              </w:rPr>
              <w:t>uten</w:t>
            </w:r>
            <w:r w:rsidR="0068725F" w:rsidRPr="5F080296">
              <w:rPr>
                <w:rFonts w:ascii="Verdana" w:hAnsi="Verdana"/>
              </w:rPr>
              <w:t>)</w:t>
            </w:r>
          </w:p>
          <w:p w14:paraId="7C466B2D" w14:textId="45947288" w:rsidR="00D473C4" w:rsidRDefault="00D473C4" w:rsidP="5F080296">
            <w:pPr>
              <w:pStyle w:val="Normal0"/>
              <w:widowControl w:val="0"/>
              <w:numPr>
                <w:ilvl w:val="0"/>
                <w:numId w:val="25"/>
              </w:numPr>
              <w:pBdr>
                <w:top w:val="nil"/>
                <w:left w:val="nil"/>
                <w:bottom w:val="nil"/>
                <w:right w:val="nil"/>
                <w:between w:val="nil"/>
              </w:pBdr>
              <w:rPr>
                <w:rFonts w:ascii="Verdana" w:hAnsi="Verdana"/>
              </w:rPr>
            </w:pPr>
            <w:r w:rsidRPr="5F080296">
              <w:rPr>
                <w:rFonts w:ascii="Verdana" w:hAnsi="Verdana"/>
              </w:rPr>
              <w:t xml:space="preserve">Transport doorheen de plant </w:t>
            </w:r>
            <w:r w:rsidR="0068725F" w:rsidRPr="5F080296">
              <w:rPr>
                <w:rFonts w:ascii="Verdana" w:hAnsi="Verdana"/>
              </w:rPr>
              <w:t>(</w:t>
            </w:r>
            <w:r w:rsidR="00045EE0" w:rsidRPr="5F080296">
              <w:rPr>
                <w:rFonts w:ascii="Verdana" w:hAnsi="Verdana"/>
              </w:rPr>
              <w:t>75</w:t>
            </w:r>
            <w:r w:rsidR="0068725F" w:rsidRPr="5F080296">
              <w:rPr>
                <w:rFonts w:ascii="Verdana" w:hAnsi="Verdana"/>
              </w:rPr>
              <w:t xml:space="preserve"> min</w:t>
            </w:r>
            <w:r w:rsidR="483AC124" w:rsidRPr="5F080296">
              <w:rPr>
                <w:rFonts w:ascii="Verdana" w:hAnsi="Verdana"/>
              </w:rPr>
              <w:t>uten</w:t>
            </w:r>
            <w:r w:rsidR="0068725F" w:rsidRPr="5F080296">
              <w:rPr>
                <w:rFonts w:ascii="Verdana" w:hAnsi="Verdana"/>
              </w:rPr>
              <w:t>)</w:t>
            </w:r>
          </w:p>
          <w:p w14:paraId="045E9B24" w14:textId="028A5E62" w:rsidR="00D473C4" w:rsidRDefault="00D473C4" w:rsidP="5F080296">
            <w:pPr>
              <w:pStyle w:val="Normal0"/>
              <w:widowControl w:val="0"/>
              <w:numPr>
                <w:ilvl w:val="0"/>
                <w:numId w:val="25"/>
              </w:numPr>
              <w:pBdr>
                <w:top w:val="nil"/>
                <w:left w:val="nil"/>
                <w:bottom w:val="nil"/>
                <w:right w:val="nil"/>
                <w:between w:val="nil"/>
              </w:pBdr>
              <w:rPr>
                <w:rFonts w:ascii="Verdana" w:hAnsi="Verdana"/>
              </w:rPr>
            </w:pPr>
            <w:r w:rsidRPr="5F080296">
              <w:rPr>
                <w:rFonts w:ascii="Verdana" w:hAnsi="Verdana"/>
              </w:rPr>
              <w:t>Onderzoeksopdracht 1</w:t>
            </w:r>
            <w:r w:rsidR="0068725F" w:rsidRPr="5F080296">
              <w:rPr>
                <w:rFonts w:ascii="Verdana" w:hAnsi="Verdana"/>
              </w:rPr>
              <w:t xml:space="preserve"> (15 min</w:t>
            </w:r>
            <w:r w:rsidR="0F21E7C2" w:rsidRPr="5F080296">
              <w:rPr>
                <w:rFonts w:ascii="Verdana" w:hAnsi="Verdana"/>
              </w:rPr>
              <w:t>uten</w:t>
            </w:r>
            <w:r w:rsidR="0068725F" w:rsidRPr="5F080296">
              <w:rPr>
                <w:rFonts w:ascii="Verdana" w:hAnsi="Verdana"/>
              </w:rPr>
              <w:t>)</w:t>
            </w:r>
          </w:p>
          <w:p w14:paraId="140EC597" w14:textId="259CBCB4" w:rsidR="00D473C4" w:rsidRPr="00D473C4" w:rsidRDefault="00D473C4" w:rsidP="5F080296">
            <w:pPr>
              <w:pStyle w:val="Normal0"/>
              <w:widowControl w:val="0"/>
              <w:numPr>
                <w:ilvl w:val="0"/>
                <w:numId w:val="25"/>
              </w:numPr>
              <w:pBdr>
                <w:top w:val="nil"/>
                <w:left w:val="nil"/>
                <w:bottom w:val="nil"/>
                <w:right w:val="nil"/>
                <w:between w:val="nil"/>
              </w:pBdr>
              <w:rPr>
                <w:rFonts w:ascii="Verdana" w:hAnsi="Verdana"/>
              </w:rPr>
            </w:pPr>
            <w:r w:rsidRPr="5F080296">
              <w:rPr>
                <w:rFonts w:ascii="Verdana" w:hAnsi="Verdana"/>
              </w:rPr>
              <w:t>Onderzoeksopdracht 2</w:t>
            </w:r>
            <w:r w:rsidR="0068725F" w:rsidRPr="5F080296">
              <w:rPr>
                <w:rFonts w:ascii="Verdana" w:hAnsi="Verdana"/>
              </w:rPr>
              <w:t xml:space="preserve"> (15 min</w:t>
            </w:r>
            <w:r w:rsidR="4C672A68" w:rsidRPr="5F080296">
              <w:rPr>
                <w:rFonts w:ascii="Verdana" w:hAnsi="Verdana"/>
              </w:rPr>
              <w:t>uten</w:t>
            </w:r>
            <w:r w:rsidR="0068725F" w:rsidRPr="5F080296">
              <w:rPr>
                <w:rFonts w:ascii="Verdana" w:hAnsi="Verdana"/>
              </w:rPr>
              <w:t>)</w:t>
            </w:r>
          </w:p>
          <w:p w14:paraId="0000000C" w14:textId="451C8621" w:rsidR="00A63E1A" w:rsidRPr="0070489F" w:rsidRDefault="00A63E1A">
            <w:pPr>
              <w:pStyle w:val="Normal0"/>
              <w:widowControl w:val="0"/>
              <w:pBdr>
                <w:top w:val="nil"/>
                <w:left w:val="nil"/>
                <w:bottom w:val="nil"/>
                <w:right w:val="nil"/>
                <w:between w:val="nil"/>
              </w:pBdr>
              <w:rPr>
                <w:rFonts w:ascii="Verdana" w:hAnsi="Verdana"/>
                <w:iCs/>
              </w:rPr>
            </w:pPr>
          </w:p>
        </w:tc>
      </w:tr>
      <w:tr w:rsidR="006F555E" w:rsidRPr="00A54D7F" w14:paraId="1F5723BE"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4F321284" w14:textId="08DC71F6" w:rsidR="00F3317A" w:rsidRPr="00F52354" w:rsidRDefault="00F3317A" w:rsidP="00491C62">
            <w:pPr>
              <w:pStyle w:val="Normal0"/>
              <w:widowControl w:val="0"/>
              <w:pBdr>
                <w:top w:val="nil"/>
                <w:left w:val="nil"/>
                <w:bottom w:val="nil"/>
                <w:right w:val="nil"/>
                <w:between w:val="nil"/>
              </w:pBdr>
              <w:rPr>
                <w:rFonts w:ascii="Verdana" w:hAnsi="Verdana"/>
                <w:b/>
              </w:rPr>
            </w:pPr>
            <w:r w:rsidRPr="00F52354">
              <w:rPr>
                <w:rFonts w:ascii="Verdana" w:hAnsi="Verdana"/>
                <w:b/>
              </w:rPr>
              <w:t xml:space="preserve">Leerplan: </w:t>
            </w:r>
            <w:r w:rsidRPr="00F52354">
              <w:rPr>
                <w:rFonts w:ascii="Verdana" w:hAnsi="Verdana"/>
                <w:bCs/>
              </w:rPr>
              <w:t>D/2024/13.758/030</w:t>
            </w:r>
          </w:p>
          <w:p w14:paraId="29BD778C" w14:textId="1C42F15C" w:rsidR="00491C62" w:rsidRPr="00F52354" w:rsidRDefault="00200099" w:rsidP="00491C62">
            <w:pPr>
              <w:pStyle w:val="Normal0"/>
              <w:widowControl w:val="0"/>
              <w:pBdr>
                <w:top w:val="nil"/>
                <w:left w:val="nil"/>
                <w:bottom w:val="nil"/>
                <w:right w:val="nil"/>
                <w:between w:val="nil"/>
              </w:pBdr>
              <w:rPr>
                <w:rFonts w:ascii="Verdana" w:hAnsi="Verdana"/>
              </w:rPr>
            </w:pPr>
            <w:r w:rsidRPr="00F52354">
              <w:rPr>
                <w:rFonts w:ascii="Verdana" w:hAnsi="Verdana"/>
                <w:b/>
                <w:bCs/>
              </w:rPr>
              <w:t>Leerdoelen</w:t>
            </w:r>
            <w:r w:rsidRPr="00F52354">
              <w:rPr>
                <w:rFonts w:ascii="Verdana" w:hAnsi="Verdana"/>
              </w:rPr>
              <w:t>:</w:t>
            </w:r>
          </w:p>
          <w:p w14:paraId="7691A36C" w14:textId="3169FBC6" w:rsidR="00787BBF" w:rsidRPr="00F52354" w:rsidRDefault="6DDDDE39" w:rsidP="00787BBF">
            <w:pPr>
              <w:pStyle w:val="Normal0"/>
              <w:widowControl w:val="0"/>
              <w:numPr>
                <w:ilvl w:val="0"/>
                <w:numId w:val="23"/>
              </w:numPr>
              <w:pBdr>
                <w:top w:val="nil"/>
                <w:left w:val="nil"/>
                <w:bottom w:val="nil"/>
                <w:right w:val="nil"/>
                <w:between w:val="nil"/>
              </w:pBdr>
              <w:spacing w:line="276" w:lineRule="auto"/>
              <w:rPr>
                <w:rFonts w:ascii="Verdana" w:hAnsi="Verdana"/>
              </w:rPr>
            </w:pPr>
            <w:r w:rsidRPr="00F52354">
              <w:rPr>
                <w:rFonts w:ascii="Verdana" w:hAnsi="Verdana"/>
              </w:rPr>
              <w:t>LPD 8B</w:t>
            </w:r>
            <w:r w:rsidR="007D7074">
              <w:rPr>
                <w:rFonts w:ascii="Verdana" w:hAnsi="Verdana"/>
              </w:rPr>
              <w:t>:</w:t>
            </w:r>
            <w:r w:rsidRPr="00F52354">
              <w:rPr>
                <w:rFonts w:ascii="Verdana" w:hAnsi="Verdana"/>
              </w:rPr>
              <w:t xml:space="preserve"> De leerlingen leggen transport van water en assimilaten uit in relatie tot de morfologie van de plant.</w:t>
            </w:r>
            <w:r w:rsidR="00787BBF" w:rsidRPr="00F52354">
              <w:rPr>
                <w:rFonts w:ascii="Verdana" w:hAnsi="Verdana"/>
              </w:rPr>
              <w:t xml:space="preserve"> </w:t>
            </w:r>
          </w:p>
          <w:p w14:paraId="471EF590" w14:textId="153F4503" w:rsidR="00C4002B" w:rsidRPr="00F52354" w:rsidRDefault="00787BBF" w:rsidP="00491C62">
            <w:pPr>
              <w:pStyle w:val="Normal0"/>
              <w:widowControl w:val="0"/>
              <w:numPr>
                <w:ilvl w:val="0"/>
                <w:numId w:val="23"/>
              </w:numPr>
              <w:pBdr>
                <w:top w:val="nil"/>
                <w:left w:val="nil"/>
                <w:bottom w:val="nil"/>
                <w:right w:val="nil"/>
                <w:between w:val="nil"/>
              </w:pBdr>
              <w:spacing w:line="276" w:lineRule="auto"/>
              <w:rPr>
                <w:rFonts w:ascii="Verdana" w:hAnsi="Verdana"/>
              </w:rPr>
            </w:pPr>
            <w:r w:rsidRPr="00F52354">
              <w:rPr>
                <w:rFonts w:ascii="Verdana" w:hAnsi="Verdana"/>
              </w:rPr>
              <w:t>LPD 15B</w:t>
            </w:r>
            <w:r w:rsidR="007D7074">
              <w:rPr>
                <w:rFonts w:ascii="Verdana" w:hAnsi="Verdana"/>
              </w:rPr>
              <w:t>:</w:t>
            </w:r>
            <w:r w:rsidRPr="00F52354">
              <w:rPr>
                <w:rFonts w:ascii="Verdana" w:hAnsi="Verdana"/>
              </w:rPr>
              <w:t xml:space="preserve"> De leerlingen leggen het verband tussen materie- en energiestromen in een ecosysteem.</w:t>
            </w:r>
          </w:p>
          <w:p w14:paraId="28677391" w14:textId="6329412D" w:rsidR="006F555E" w:rsidRPr="00F52354" w:rsidRDefault="00200099" w:rsidP="00491C62">
            <w:pPr>
              <w:pStyle w:val="Normal0"/>
              <w:widowControl w:val="0"/>
              <w:pBdr>
                <w:top w:val="nil"/>
                <w:left w:val="nil"/>
                <w:bottom w:val="nil"/>
                <w:right w:val="nil"/>
                <w:between w:val="nil"/>
              </w:pBdr>
              <w:rPr>
                <w:rFonts w:ascii="Verdana" w:hAnsi="Verdana"/>
              </w:rPr>
            </w:pPr>
            <w:r w:rsidRPr="00F52354">
              <w:rPr>
                <w:rFonts w:ascii="Verdana" w:hAnsi="Verdana"/>
                <w:b/>
              </w:rPr>
              <w:t>STEM-doelen:</w:t>
            </w:r>
          </w:p>
          <w:p w14:paraId="53AA7409" w14:textId="2C1F909B" w:rsidR="005A4E87" w:rsidRPr="00F52354" w:rsidRDefault="005A4E87" w:rsidP="005A4E87">
            <w:pPr>
              <w:pStyle w:val="Normal0"/>
              <w:widowControl w:val="0"/>
              <w:numPr>
                <w:ilvl w:val="0"/>
                <w:numId w:val="23"/>
              </w:numPr>
              <w:pBdr>
                <w:top w:val="nil"/>
                <w:left w:val="nil"/>
                <w:bottom w:val="nil"/>
                <w:right w:val="nil"/>
                <w:between w:val="nil"/>
              </w:pBdr>
              <w:spacing w:line="276" w:lineRule="auto"/>
              <w:rPr>
                <w:rFonts w:ascii="Verdana" w:hAnsi="Verdana"/>
              </w:rPr>
            </w:pPr>
            <w:r w:rsidRPr="00F52354">
              <w:rPr>
                <w:rFonts w:ascii="Verdana" w:hAnsi="Verdana"/>
              </w:rPr>
              <w:t>LPD 1S</w:t>
            </w:r>
            <w:r w:rsidR="007D7074">
              <w:rPr>
                <w:rFonts w:ascii="Verdana" w:hAnsi="Verdana"/>
              </w:rPr>
              <w:t>:</w:t>
            </w:r>
            <w:r w:rsidRPr="00F52354">
              <w:rPr>
                <w:rFonts w:ascii="Verdana" w:hAnsi="Verdana"/>
              </w:rPr>
              <w:t xml:space="preserve"> De leerlingen voeren onderzoek aan de hand van een wetenschappelijke methode om kennis te ontwikkelen en vragen te beantwoorden.</w:t>
            </w:r>
          </w:p>
          <w:p w14:paraId="62E62A11" w14:textId="30DC9E68" w:rsidR="00C4002B" w:rsidRPr="00F52354" w:rsidRDefault="00BB3C7F" w:rsidP="00787BBF">
            <w:pPr>
              <w:pStyle w:val="Normal0"/>
              <w:widowControl w:val="0"/>
              <w:numPr>
                <w:ilvl w:val="0"/>
                <w:numId w:val="23"/>
              </w:numPr>
              <w:pBdr>
                <w:top w:val="nil"/>
                <w:left w:val="nil"/>
                <w:bottom w:val="nil"/>
                <w:right w:val="nil"/>
                <w:between w:val="nil"/>
              </w:pBdr>
              <w:spacing w:line="276" w:lineRule="auto"/>
              <w:rPr>
                <w:rFonts w:ascii="Verdana" w:hAnsi="Verdana"/>
              </w:rPr>
            </w:pPr>
            <w:r w:rsidRPr="00F52354">
              <w:rPr>
                <w:rFonts w:ascii="Verdana" w:hAnsi="Verdana"/>
              </w:rPr>
              <w:t>LPD 4S</w:t>
            </w:r>
            <w:r w:rsidR="007D7074">
              <w:rPr>
                <w:rFonts w:ascii="Verdana" w:hAnsi="Verdana"/>
              </w:rPr>
              <w:t>:</w:t>
            </w:r>
            <w:r w:rsidRPr="00F52354">
              <w:rPr>
                <w:rFonts w:ascii="Verdana" w:hAnsi="Verdana"/>
              </w:rPr>
              <w:t xml:space="preserve"> De leerlingen werken op een veilige en duurzame manier met materialen, stoffen, organismen en technische systemen.</w:t>
            </w:r>
          </w:p>
          <w:p w14:paraId="00000017" w14:textId="0F08CCAC" w:rsidR="001B0F34" w:rsidRPr="00F52354" w:rsidRDefault="001B0F34" w:rsidP="00787BBF">
            <w:pPr>
              <w:pStyle w:val="Normal0"/>
              <w:widowControl w:val="0"/>
              <w:numPr>
                <w:ilvl w:val="0"/>
                <w:numId w:val="23"/>
              </w:numPr>
              <w:pBdr>
                <w:top w:val="nil"/>
                <w:left w:val="nil"/>
                <w:bottom w:val="nil"/>
                <w:right w:val="nil"/>
                <w:between w:val="nil"/>
              </w:pBdr>
              <w:spacing w:line="276" w:lineRule="auto"/>
              <w:rPr>
                <w:rFonts w:ascii="Verdana" w:hAnsi="Verdana"/>
              </w:rPr>
            </w:pPr>
            <w:r w:rsidRPr="00F52354">
              <w:rPr>
                <w:rFonts w:ascii="Verdana" w:hAnsi="Verdana"/>
              </w:rPr>
              <w:t>LPD 7S</w:t>
            </w:r>
            <w:r w:rsidR="007D7074">
              <w:rPr>
                <w:rFonts w:ascii="Verdana" w:hAnsi="Verdana"/>
              </w:rPr>
              <w:t>:</w:t>
            </w:r>
            <w:r w:rsidRPr="00F52354">
              <w:rPr>
                <w:rFonts w:ascii="Verdana" w:hAnsi="Verdana"/>
              </w:rPr>
              <w:t xml:space="preserve"> De leerlingen analyseren de wisselwerking tussen wetenschappen, technologie, wiskunde en de maatschappij aan de hand van maatschappelijke uitdagingen.</w:t>
            </w:r>
          </w:p>
        </w:tc>
      </w:tr>
      <w:tr w:rsidR="006F555E" w:rsidRPr="00A54D7F" w14:paraId="5AED0F04"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8" w14:textId="60064264" w:rsidR="006F555E" w:rsidRPr="00F52354" w:rsidRDefault="00200099">
            <w:pPr>
              <w:pStyle w:val="Normal0"/>
              <w:widowControl w:val="0"/>
              <w:rPr>
                <w:rFonts w:ascii="Verdana" w:hAnsi="Verdana"/>
                <w:b/>
              </w:rPr>
            </w:pPr>
            <w:r w:rsidRPr="00F52354">
              <w:rPr>
                <w:rFonts w:ascii="Verdana" w:hAnsi="Verdana"/>
                <w:b/>
              </w:rPr>
              <w:t xml:space="preserve">Leerinhouden: </w:t>
            </w:r>
          </w:p>
          <w:p w14:paraId="435EB9DF" w14:textId="4F1170F1" w:rsidR="006F555E" w:rsidRPr="00F52354" w:rsidRDefault="00453731" w:rsidP="0024158B">
            <w:pPr>
              <w:pStyle w:val="Normal0"/>
              <w:widowControl w:val="0"/>
              <w:numPr>
                <w:ilvl w:val="0"/>
                <w:numId w:val="22"/>
              </w:numPr>
              <w:rPr>
                <w:rFonts w:ascii="Verdana" w:hAnsi="Verdana"/>
                <w:bCs/>
              </w:rPr>
            </w:pPr>
            <w:r w:rsidRPr="00F52354">
              <w:rPr>
                <w:rFonts w:ascii="Verdana" w:hAnsi="Verdana"/>
                <w:bCs/>
              </w:rPr>
              <w:t>Transport doorheen de plant</w:t>
            </w:r>
            <w:r w:rsidR="00C14F4E" w:rsidRPr="00F52354">
              <w:rPr>
                <w:rFonts w:ascii="Verdana" w:hAnsi="Verdana"/>
                <w:bCs/>
              </w:rPr>
              <w:t xml:space="preserve"> via vatenstelsel</w:t>
            </w:r>
          </w:p>
          <w:p w14:paraId="00000019" w14:textId="7100C3AD" w:rsidR="00F63010" w:rsidRPr="00F52354" w:rsidRDefault="00453731" w:rsidP="00F63010">
            <w:pPr>
              <w:pStyle w:val="Normal0"/>
              <w:widowControl w:val="0"/>
              <w:numPr>
                <w:ilvl w:val="0"/>
                <w:numId w:val="22"/>
              </w:numPr>
              <w:rPr>
                <w:rFonts w:ascii="Verdana" w:hAnsi="Verdana"/>
                <w:bCs/>
              </w:rPr>
            </w:pPr>
            <w:r w:rsidRPr="00F52354">
              <w:rPr>
                <w:rFonts w:ascii="Verdana" w:hAnsi="Verdana"/>
                <w:bCs/>
              </w:rPr>
              <w:t>Transpiratie via huidmondje</w:t>
            </w:r>
            <w:r w:rsidR="00972DC8" w:rsidRPr="00F52354">
              <w:rPr>
                <w:rFonts w:ascii="Verdana" w:hAnsi="Verdana"/>
                <w:bCs/>
              </w:rPr>
              <w:t>s</w:t>
            </w:r>
          </w:p>
        </w:tc>
      </w:tr>
      <w:tr w:rsidR="006F555E" w:rsidRPr="00A54D7F" w14:paraId="003D88DA"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A" w14:textId="2794F6C2" w:rsidR="006F555E" w:rsidRPr="00A54D7F" w:rsidRDefault="00200099">
            <w:pPr>
              <w:pStyle w:val="Normal0"/>
              <w:widowControl w:val="0"/>
              <w:pBdr>
                <w:top w:val="nil"/>
                <w:left w:val="nil"/>
                <w:bottom w:val="nil"/>
                <w:right w:val="nil"/>
                <w:between w:val="nil"/>
              </w:pBdr>
              <w:rPr>
                <w:rFonts w:ascii="Verdana" w:hAnsi="Verdana"/>
              </w:rPr>
            </w:pPr>
            <w:r w:rsidRPr="00A54D7F">
              <w:rPr>
                <w:rFonts w:ascii="Verdana" w:hAnsi="Verdana"/>
                <w:b/>
              </w:rPr>
              <w:lastRenderedPageBreak/>
              <w:t>Randvoorwaarden</w:t>
            </w:r>
            <w:r w:rsidRPr="00A54D7F">
              <w:rPr>
                <w:rFonts w:ascii="Verdana" w:hAnsi="Verdana"/>
              </w:rPr>
              <w:t>:</w:t>
            </w:r>
          </w:p>
          <w:p w14:paraId="5656165F" w14:textId="00ACDD42" w:rsidR="006F555E" w:rsidRDefault="00CA5FBA" w:rsidP="00491C62">
            <w:pPr>
              <w:pStyle w:val="Normal0"/>
              <w:widowControl w:val="0"/>
              <w:pBdr>
                <w:top w:val="nil"/>
                <w:left w:val="nil"/>
                <w:bottom w:val="nil"/>
                <w:right w:val="nil"/>
                <w:between w:val="nil"/>
              </w:pBdr>
              <w:rPr>
                <w:rFonts w:ascii="Verdana" w:hAnsi="Verdana"/>
                <w:i/>
                <w:iCs/>
                <w:u w:val="single"/>
              </w:rPr>
            </w:pPr>
            <w:r>
              <w:rPr>
                <w:rFonts w:ascii="Verdana" w:hAnsi="Verdana"/>
                <w:i/>
                <w:iCs/>
                <w:u w:val="single"/>
              </w:rPr>
              <w:t>Materialen voor klasgebruik:</w:t>
            </w:r>
          </w:p>
          <w:p w14:paraId="454FD7EF" w14:textId="77777777" w:rsidR="0024158B" w:rsidRPr="00EF52AA" w:rsidRDefault="0024158B" w:rsidP="00325B07">
            <w:pPr>
              <w:pStyle w:val="Normal0"/>
              <w:widowControl w:val="0"/>
              <w:numPr>
                <w:ilvl w:val="0"/>
                <w:numId w:val="21"/>
              </w:numPr>
              <w:pBdr>
                <w:top w:val="nil"/>
                <w:left w:val="nil"/>
                <w:bottom w:val="nil"/>
                <w:right w:val="nil"/>
                <w:between w:val="nil"/>
              </w:pBdr>
              <w:spacing w:line="276" w:lineRule="auto"/>
              <w:ind w:left="714" w:hanging="357"/>
              <w:rPr>
                <w:rFonts w:ascii="Verdana" w:hAnsi="Verdana"/>
              </w:rPr>
            </w:pPr>
            <w:r w:rsidRPr="00EF52AA">
              <w:rPr>
                <w:rFonts w:ascii="Verdana" w:hAnsi="Verdana"/>
              </w:rPr>
              <w:t>Laptop  </w:t>
            </w:r>
          </w:p>
          <w:p w14:paraId="77FBEF11" w14:textId="025FF5A7" w:rsidR="00C4002B" w:rsidRDefault="0024158B" w:rsidP="00491C62">
            <w:pPr>
              <w:pStyle w:val="Normal0"/>
              <w:widowControl w:val="0"/>
              <w:numPr>
                <w:ilvl w:val="0"/>
                <w:numId w:val="21"/>
              </w:numPr>
              <w:pBdr>
                <w:top w:val="nil"/>
                <w:left w:val="nil"/>
                <w:bottom w:val="nil"/>
                <w:right w:val="nil"/>
                <w:between w:val="nil"/>
              </w:pBdr>
              <w:spacing w:line="276" w:lineRule="auto"/>
              <w:ind w:left="714" w:hanging="357"/>
              <w:rPr>
                <w:rFonts w:ascii="Verdana" w:hAnsi="Verdana"/>
              </w:rPr>
            </w:pPr>
            <w:r w:rsidRPr="00EF52AA">
              <w:rPr>
                <w:rFonts w:ascii="Verdana" w:hAnsi="Verdana"/>
              </w:rPr>
              <w:t>Beamer  </w:t>
            </w:r>
          </w:p>
          <w:p w14:paraId="5895C96E" w14:textId="65DED236" w:rsidR="00374377" w:rsidRPr="00972DC8" w:rsidRDefault="00374377" w:rsidP="00374377">
            <w:pPr>
              <w:pStyle w:val="Normal0"/>
              <w:widowControl w:val="0"/>
              <w:pBdr>
                <w:top w:val="nil"/>
                <w:left w:val="nil"/>
                <w:bottom w:val="nil"/>
                <w:right w:val="nil"/>
                <w:between w:val="nil"/>
              </w:pBdr>
              <w:spacing w:line="276" w:lineRule="auto"/>
              <w:ind w:left="714"/>
              <w:rPr>
                <w:rFonts w:ascii="Verdana" w:hAnsi="Verdana"/>
              </w:rPr>
            </w:pPr>
          </w:p>
          <w:p w14:paraId="00000045" w14:textId="60F8BBD4" w:rsidR="00556C8B" w:rsidRPr="002529F1" w:rsidRDefault="002529F1" w:rsidP="00BD0443">
            <w:pPr>
              <w:pStyle w:val="Normal0"/>
              <w:widowControl w:val="0"/>
              <w:pBdr>
                <w:top w:val="nil"/>
                <w:left w:val="nil"/>
                <w:bottom w:val="nil"/>
                <w:right w:val="nil"/>
                <w:between w:val="nil"/>
              </w:pBdr>
              <w:rPr>
                <w:rFonts w:ascii="Verdana" w:hAnsi="Verdana"/>
                <w:i/>
                <w:iCs/>
                <w:u w:val="single"/>
              </w:rPr>
            </w:pPr>
            <w:r w:rsidRPr="002529F1">
              <w:rPr>
                <w:rFonts w:ascii="Verdana" w:hAnsi="Verdana"/>
                <w:noProof/>
              </w:rPr>
              <w:drawing>
                <wp:anchor distT="0" distB="0" distL="114300" distR="114300" simplePos="0" relativeHeight="251658241" behindDoc="1" locked="0" layoutInCell="1" allowOverlap="1" wp14:anchorId="4A418134" wp14:editId="02F773E8">
                  <wp:simplePos x="0" y="0"/>
                  <wp:positionH relativeFrom="column">
                    <wp:posOffset>-9049</wp:posOffset>
                  </wp:positionH>
                  <wp:positionV relativeFrom="paragraph">
                    <wp:posOffset>215265</wp:posOffset>
                  </wp:positionV>
                  <wp:extent cx="5624195" cy="1962785"/>
                  <wp:effectExtent l="0" t="0" r="0" b="0"/>
                  <wp:wrapTight wrapText="bothSides">
                    <wp:wrapPolygon edited="0">
                      <wp:start x="0" y="0"/>
                      <wp:lineTo x="0" y="21383"/>
                      <wp:lineTo x="21510" y="21383"/>
                      <wp:lineTo x="21510" y="0"/>
                      <wp:lineTo x="0" y="0"/>
                    </wp:wrapPolygon>
                  </wp:wrapTight>
                  <wp:docPr id="7811988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98873" name=""/>
                          <pic:cNvPicPr/>
                        </pic:nvPicPr>
                        <pic:blipFill>
                          <a:blip r:embed="rId13">
                            <a:extLst>
                              <a:ext uri="{28A0092B-C50C-407E-A947-70E740481C1C}">
                                <a14:useLocalDpi xmlns:a14="http://schemas.microsoft.com/office/drawing/2010/main" val="0"/>
                              </a:ext>
                            </a:extLst>
                          </a:blip>
                          <a:stretch>
                            <a:fillRect/>
                          </a:stretch>
                        </pic:blipFill>
                        <pic:spPr>
                          <a:xfrm>
                            <a:off x="0" y="0"/>
                            <a:ext cx="5624195" cy="1962785"/>
                          </a:xfrm>
                          <a:prstGeom prst="rect">
                            <a:avLst/>
                          </a:prstGeom>
                        </pic:spPr>
                      </pic:pic>
                    </a:graphicData>
                  </a:graphic>
                  <wp14:sizeRelH relativeFrom="page">
                    <wp14:pctWidth>0</wp14:pctWidth>
                  </wp14:sizeRelH>
                  <wp14:sizeRelV relativeFrom="page">
                    <wp14:pctHeight>0</wp14:pctHeight>
                  </wp14:sizeRelV>
                </wp:anchor>
              </w:drawing>
            </w:r>
            <w:r w:rsidR="00385DFD" w:rsidRPr="00374377">
              <w:rPr>
                <w:rFonts w:ascii="Verdana" w:hAnsi="Verdana"/>
                <w:i/>
                <w:iCs/>
                <w:u w:val="single"/>
              </w:rPr>
              <w:t>Materialen</w:t>
            </w:r>
            <w:r w:rsidR="00C2484C">
              <w:rPr>
                <w:rFonts w:ascii="Verdana" w:hAnsi="Verdana"/>
                <w:i/>
                <w:iCs/>
                <w:u w:val="single"/>
              </w:rPr>
              <w:t xml:space="preserve"> voor de hele klas 1x</w:t>
            </w:r>
            <w:r w:rsidR="00385DFD" w:rsidRPr="00374377">
              <w:rPr>
                <w:rFonts w:ascii="Verdana" w:hAnsi="Verdana"/>
                <w:i/>
                <w:iCs/>
                <w:u w:val="single"/>
              </w:rPr>
              <w:t>:</w:t>
            </w:r>
          </w:p>
        </w:tc>
      </w:tr>
      <w:tr w:rsidR="006F555E" w:rsidRPr="00A54D7F" w14:paraId="66749133"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46" w14:textId="77777777" w:rsidR="006F555E" w:rsidRPr="00A54D7F" w:rsidRDefault="00200099">
            <w:pPr>
              <w:pStyle w:val="Normal0"/>
              <w:widowControl w:val="0"/>
              <w:rPr>
                <w:rFonts w:ascii="Verdana" w:hAnsi="Verdana"/>
              </w:rPr>
            </w:pPr>
            <w:r w:rsidRPr="00A54D7F">
              <w:rPr>
                <w:rFonts w:ascii="Verdana" w:hAnsi="Verdana"/>
                <w:b/>
              </w:rPr>
              <w:t>Beschrijving leeractiviteiten</w:t>
            </w:r>
            <w:r w:rsidRPr="00A54D7F">
              <w:rPr>
                <w:rFonts w:ascii="Verdana" w:hAnsi="Verdana"/>
              </w:rPr>
              <w:t xml:space="preserve">: </w:t>
            </w:r>
          </w:p>
          <w:p w14:paraId="4CBFE696" w14:textId="0A3535FE" w:rsidR="00AE580D" w:rsidRPr="00AE580D" w:rsidRDefault="00AE580D" w:rsidP="00912FFE">
            <w:pPr>
              <w:pStyle w:val="Normal0"/>
              <w:pBdr>
                <w:top w:val="nil"/>
                <w:left w:val="nil"/>
                <w:bottom w:val="nil"/>
                <w:right w:val="nil"/>
                <w:between w:val="nil"/>
              </w:pBdr>
              <w:rPr>
                <w:rFonts w:ascii="Verdana" w:hAnsi="Verdana"/>
                <w:u w:val="single"/>
              </w:rPr>
            </w:pPr>
            <w:r w:rsidRPr="00AE580D">
              <w:rPr>
                <w:rFonts w:ascii="Verdana" w:hAnsi="Verdana"/>
                <w:u w:val="single"/>
              </w:rPr>
              <w:t>Toelichting:</w:t>
            </w:r>
          </w:p>
          <w:p w14:paraId="10615BE7" w14:textId="793B95F1" w:rsidR="00912FFE" w:rsidRPr="00866B25" w:rsidRDefault="00912FFE" w:rsidP="00912FFE">
            <w:pPr>
              <w:pStyle w:val="Normal0"/>
              <w:pBdr>
                <w:top w:val="nil"/>
                <w:left w:val="nil"/>
                <w:bottom w:val="nil"/>
                <w:right w:val="nil"/>
                <w:between w:val="nil"/>
              </w:pBdr>
              <w:rPr>
                <w:rFonts w:ascii="Verdana" w:hAnsi="Verdana"/>
                <w:i/>
                <w:iCs/>
              </w:rPr>
            </w:pPr>
            <w:r w:rsidRPr="00866B25">
              <w:rPr>
                <w:rFonts w:ascii="Verdana" w:hAnsi="Verdana"/>
                <w:i/>
                <w:iCs/>
              </w:rPr>
              <w:t xml:space="preserve">Leerlingenbundel: p. </w:t>
            </w:r>
            <w:r w:rsidR="0060693A" w:rsidRPr="00866B25">
              <w:rPr>
                <w:rFonts w:ascii="Verdana" w:hAnsi="Verdana"/>
                <w:i/>
                <w:iCs/>
              </w:rPr>
              <w:t>32</w:t>
            </w:r>
          </w:p>
          <w:p w14:paraId="020F59CE" w14:textId="2504305D" w:rsidR="00912FFE" w:rsidRDefault="00912FFE" w:rsidP="00912FFE">
            <w:pPr>
              <w:pStyle w:val="Normal0"/>
              <w:pBdr>
                <w:top w:val="nil"/>
                <w:left w:val="nil"/>
                <w:bottom w:val="nil"/>
                <w:right w:val="nil"/>
                <w:between w:val="nil"/>
              </w:pBdr>
              <w:rPr>
                <w:rFonts w:ascii="Verdana" w:hAnsi="Verdana"/>
                <w:i/>
                <w:iCs/>
              </w:rPr>
            </w:pPr>
            <w:r w:rsidRPr="00866B25">
              <w:rPr>
                <w:rFonts w:ascii="Verdana" w:hAnsi="Verdana"/>
                <w:i/>
                <w:iCs/>
              </w:rPr>
              <w:t>PPT</w:t>
            </w:r>
            <w:r w:rsidR="003F0943">
              <w:rPr>
                <w:rFonts w:ascii="Verdana" w:hAnsi="Verdana"/>
                <w:i/>
                <w:iCs/>
              </w:rPr>
              <w:t>-</w:t>
            </w:r>
            <w:r w:rsidRPr="00866B25">
              <w:rPr>
                <w:rFonts w:ascii="Verdana" w:hAnsi="Verdana"/>
                <w:i/>
                <w:iCs/>
              </w:rPr>
              <w:t xml:space="preserve">dia </w:t>
            </w:r>
            <w:r w:rsidR="002B37CB" w:rsidRPr="00866B25">
              <w:rPr>
                <w:rFonts w:ascii="Verdana" w:hAnsi="Verdana"/>
                <w:i/>
                <w:iCs/>
              </w:rPr>
              <w:t>4</w:t>
            </w:r>
          </w:p>
          <w:p w14:paraId="1B13516C" w14:textId="77777777" w:rsidR="00467313" w:rsidRDefault="00467313" w:rsidP="00912FFE">
            <w:pPr>
              <w:pStyle w:val="Normal0"/>
              <w:pBdr>
                <w:top w:val="nil"/>
                <w:left w:val="nil"/>
                <w:bottom w:val="nil"/>
                <w:right w:val="nil"/>
                <w:between w:val="nil"/>
              </w:pBdr>
              <w:rPr>
                <w:rFonts w:ascii="Verdana" w:hAnsi="Verdana"/>
                <w:i/>
                <w:iCs/>
              </w:rPr>
            </w:pPr>
          </w:p>
          <w:p w14:paraId="72C34643" w14:textId="509F33C4" w:rsidR="00467313" w:rsidRDefault="00467313" w:rsidP="00912FFE">
            <w:pPr>
              <w:pStyle w:val="Normal0"/>
              <w:pBdr>
                <w:top w:val="nil"/>
                <w:left w:val="nil"/>
                <w:bottom w:val="nil"/>
                <w:right w:val="nil"/>
                <w:between w:val="nil"/>
              </w:pBdr>
              <w:rPr>
                <w:rFonts w:ascii="Verdana" w:hAnsi="Verdana"/>
                <w:b/>
                <w:bCs/>
              </w:rPr>
            </w:pPr>
            <w:r w:rsidRPr="00866B25">
              <w:rPr>
                <w:rFonts w:ascii="Verdana" w:hAnsi="Verdana"/>
                <w:b/>
                <w:bCs/>
              </w:rPr>
              <w:t>OLG:</w:t>
            </w:r>
          </w:p>
          <w:p w14:paraId="2089D748" w14:textId="7C5FC091" w:rsidR="005E309B" w:rsidRDefault="005E309B" w:rsidP="005E309B">
            <w:pPr>
              <w:pStyle w:val="Normal0"/>
              <w:numPr>
                <w:ilvl w:val="0"/>
                <w:numId w:val="35"/>
              </w:numPr>
              <w:pBdr>
                <w:top w:val="nil"/>
                <w:left w:val="nil"/>
                <w:bottom w:val="nil"/>
                <w:right w:val="nil"/>
                <w:between w:val="nil"/>
              </w:pBdr>
              <w:rPr>
                <w:rFonts w:ascii="Verdana" w:hAnsi="Verdana"/>
              </w:rPr>
            </w:pPr>
            <w:r>
              <w:rPr>
                <w:rFonts w:ascii="Verdana" w:hAnsi="Verdana"/>
              </w:rPr>
              <w:t xml:space="preserve">Waarom </w:t>
            </w:r>
            <w:r w:rsidR="002D0EFC">
              <w:rPr>
                <w:rFonts w:ascii="Verdana" w:hAnsi="Verdana"/>
              </w:rPr>
              <w:t xml:space="preserve">voegen wij meststoffen toe aan planten? </w:t>
            </w:r>
          </w:p>
          <w:p w14:paraId="330021F9" w14:textId="42177AC8" w:rsidR="002D0EFC" w:rsidRDefault="002D0EFC" w:rsidP="005E309B">
            <w:pPr>
              <w:pStyle w:val="Normal0"/>
              <w:numPr>
                <w:ilvl w:val="0"/>
                <w:numId w:val="35"/>
              </w:numPr>
              <w:pBdr>
                <w:top w:val="nil"/>
                <w:left w:val="nil"/>
                <w:bottom w:val="nil"/>
                <w:right w:val="nil"/>
                <w:between w:val="nil"/>
              </w:pBdr>
              <w:rPr>
                <w:rFonts w:ascii="Verdana" w:hAnsi="Verdana"/>
              </w:rPr>
            </w:pPr>
            <w:r>
              <w:rPr>
                <w:rFonts w:ascii="Verdana" w:hAnsi="Verdana"/>
              </w:rPr>
              <w:t>Wat gebeurt er nadat meststoffen aan de bodem worden toegevoegd?</w:t>
            </w:r>
          </w:p>
          <w:p w14:paraId="7C642C0E" w14:textId="4A6D35D0" w:rsidR="00C65A1F" w:rsidRDefault="0001038D" w:rsidP="005E309B">
            <w:pPr>
              <w:pStyle w:val="Normal0"/>
              <w:numPr>
                <w:ilvl w:val="0"/>
                <w:numId w:val="35"/>
              </w:numPr>
              <w:pBdr>
                <w:top w:val="nil"/>
                <w:left w:val="nil"/>
                <w:bottom w:val="nil"/>
                <w:right w:val="nil"/>
                <w:between w:val="nil"/>
              </w:pBdr>
              <w:rPr>
                <w:rFonts w:ascii="Verdana" w:hAnsi="Verdana"/>
              </w:rPr>
            </w:pPr>
            <w:r>
              <w:rPr>
                <w:rFonts w:ascii="Verdana" w:hAnsi="Verdana"/>
              </w:rPr>
              <w:t>Heeft</w:t>
            </w:r>
            <w:r w:rsidR="005465E1">
              <w:rPr>
                <w:rFonts w:ascii="Verdana" w:hAnsi="Verdana"/>
              </w:rPr>
              <w:t xml:space="preserve"> meststof </w:t>
            </w:r>
            <w:r>
              <w:rPr>
                <w:rFonts w:ascii="Verdana" w:hAnsi="Verdana"/>
              </w:rPr>
              <w:t xml:space="preserve">ook </w:t>
            </w:r>
            <w:r w:rsidRPr="0001038D">
              <w:rPr>
                <w:rFonts w:ascii="Verdana" w:hAnsi="Verdana"/>
              </w:rPr>
              <w:t>een impact hebben op meer dan alleen de plant zelf?</w:t>
            </w:r>
          </w:p>
          <w:p w14:paraId="1E9AC4E0" w14:textId="77777777" w:rsidR="0001038D" w:rsidRPr="005E309B" w:rsidRDefault="0001038D" w:rsidP="0001038D">
            <w:pPr>
              <w:pStyle w:val="Normal0"/>
              <w:pBdr>
                <w:top w:val="nil"/>
                <w:left w:val="nil"/>
                <w:bottom w:val="nil"/>
                <w:right w:val="nil"/>
                <w:between w:val="nil"/>
              </w:pBdr>
              <w:ind w:left="720"/>
              <w:rPr>
                <w:rFonts w:ascii="Verdana" w:hAnsi="Verdana"/>
              </w:rPr>
            </w:pPr>
          </w:p>
          <w:p w14:paraId="5B3EDDCC" w14:textId="577001E9" w:rsidR="00467313" w:rsidRDefault="00467313" w:rsidP="00912FFE">
            <w:pPr>
              <w:pStyle w:val="Normal0"/>
              <w:pBdr>
                <w:top w:val="nil"/>
                <w:left w:val="nil"/>
                <w:bottom w:val="nil"/>
                <w:right w:val="nil"/>
                <w:between w:val="nil"/>
              </w:pBdr>
              <w:rPr>
                <w:rFonts w:ascii="Verdana" w:hAnsi="Verdana"/>
                <w:u w:val="single"/>
              </w:rPr>
            </w:pPr>
            <w:r w:rsidRPr="00487D83">
              <w:rPr>
                <w:rFonts w:ascii="Verdana" w:hAnsi="Verdana"/>
                <w:u w:val="single"/>
              </w:rPr>
              <w:t>Transport doorheen de plant</w:t>
            </w:r>
            <w:r w:rsidR="00487D83" w:rsidRPr="00487D83">
              <w:rPr>
                <w:rFonts w:ascii="Verdana" w:hAnsi="Verdana"/>
                <w:u w:val="single"/>
              </w:rPr>
              <w:t>:</w:t>
            </w:r>
          </w:p>
          <w:p w14:paraId="450697A2" w14:textId="78596192" w:rsidR="00F370FD" w:rsidRPr="00D45FC7" w:rsidRDefault="00F370FD" w:rsidP="00F370FD">
            <w:pPr>
              <w:pStyle w:val="Normal0"/>
              <w:pBdr>
                <w:top w:val="nil"/>
                <w:left w:val="nil"/>
                <w:bottom w:val="nil"/>
                <w:right w:val="nil"/>
                <w:between w:val="nil"/>
              </w:pBdr>
              <w:rPr>
                <w:rFonts w:ascii="Verdana" w:hAnsi="Verdana"/>
                <w:i/>
                <w:iCs/>
              </w:rPr>
            </w:pPr>
            <w:r w:rsidRPr="008A0838">
              <w:rPr>
                <w:rFonts w:ascii="Verdana" w:hAnsi="Verdana"/>
                <w:i/>
                <w:iCs/>
              </w:rPr>
              <w:t>Leerlingenbundel</w:t>
            </w:r>
            <w:r w:rsidRPr="00D45FC7">
              <w:rPr>
                <w:rFonts w:ascii="Verdana" w:hAnsi="Verdana"/>
                <w:i/>
                <w:iCs/>
              </w:rPr>
              <w:t xml:space="preserve">: p. </w:t>
            </w:r>
            <w:r>
              <w:rPr>
                <w:rFonts w:ascii="Verdana" w:hAnsi="Verdana"/>
                <w:i/>
                <w:iCs/>
              </w:rPr>
              <w:t>32</w:t>
            </w:r>
            <w:r w:rsidR="000A78A1">
              <w:rPr>
                <w:rFonts w:ascii="Verdana" w:hAnsi="Verdana"/>
                <w:i/>
                <w:iCs/>
              </w:rPr>
              <w:t>-35</w:t>
            </w:r>
          </w:p>
          <w:p w14:paraId="28F3F3E6" w14:textId="721873AA" w:rsidR="00F370FD" w:rsidRDefault="00F370FD" w:rsidP="00F370FD">
            <w:pPr>
              <w:pStyle w:val="Normal0"/>
              <w:pBdr>
                <w:top w:val="nil"/>
                <w:left w:val="nil"/>
                <w:bottom w:val="nil"/>
                <w:right w:val="nil"/>
                <w:between w:val="nil"/>
              </w:pBdr>
              <w:rPr>
                <w:rFonts w:ascii="Verdana" w:hAnsi="Verdana"/>
                <w:i/>
                <w:iCs/>
              </w:rPr>
            </w:pPr>
            <w:r w:rsidRPr="005E4181">
              <w:rPr>
                <w:rFonts w:ascii="Verdana" w:hAnsi="Verdana"/>
                <w:i/>
                <w:iCs/>
              </w:rPr>
              <w:t>PPT</w:t>
            </w:r>
            <w:r w:rsidR="003F0943">
              <w:rPr>
                <w:rFonts w:ascii="Verdana" w:hAnsi="Verdana"/>
                <w:i/>
                <w:iCs/>
              </w:rPr>
              <w:t>-</w:t>
            </w:r>
            <w:r w:rsidRPr="005E4181">
              <w:rPr>
                <w:rFonts w:ascii="Verdana" w:hAnsi="Verdana"/>
                <w:i/>
                <w:iCs/>
              </w:rPr>
              <w:t xml:space="preserve">dia </w:t>
            </w:r>
            <w:r w:rsidR="005E4181" w:rsidRPr="005E4181">
              <w:rPr>
                <w:rFonts w:ascii="Verdana" w:hAnsi="Verdana"/>
                <w:i/>
                <w:iCs/>
              </w:rPr>
              <w:t>5-</w:t>
            </w:r>
            <w:r w:rsidR="009622B1">
              <w:rPr>
                <w:rFonts w:ascii="Verdana" w:hAnsi="Verdana"/>
                <w:i/>
                <w:iCs/>
              </w:rPr>
              <w:t>13</w:t>
            </w:r>
          </w:p>
          <w:p w14:paraId="279CC636" w14:textId="77777777" w:rsidR="00487D83" w:rsidRDefault="00487D83" w:rsidP="00912FFE">
            <w:pPr>
              <w:pStyle w:val="Normal0"/>
              <w:pBdr>
                <w:top w:val="nil"/>
                <w:left w:val="nil"/>
                <w:bottom w:val="nil"/>
                <w:right w:val="nil"/>
                <w:between w:val="nil"/>
              </w:pBdr>
              <w:rPr>
                <w:rFonts w:ascii="Verdana" w:hAnsi="Verdana"/>
                <w:b/>
                <w:bCs/>
              </w:rPr>
            </w:pPr>
          </w:p>
          <w:p w14:paraId="28876BFF" w14:textId="314B0F75" w:rsidR="00487D83" w:rsidRDefault="00487D83" w:rsidP="00912FFE">
            <w:pPr>
              <w:pStyle w:val="Normal0"/>
              <w:pBdr>
                <w:top w:val="nil"/>
                <w:left w:val="nil"/>
                <w:bottom w:val="nil"/>
                <w:right w:val="nil"/>
                <w:between w:val="nil"/>
              </w:pBdr>
              <w:rPr>
                <w:rFonts w:ascii="Verdana" w:hAnsi="Verdana"/>
                <w:b/>
                <w:bCs/>
              </w:rPr>
            </w:pPr>
            <w:r w:rsidRPr="00487D83">
              <w:rPr>
                <w:rFonts w:ascii="Verdana" w:hAnsi="Verdana"/>
                <w:b/>
                <w:bCs/>
              </w:rPr>
              <w:t xml:space="preserve">OLG: </w:t>
            </w:r>
          </w:p>
          <w:p w14:paraId="0AE391FA" w14:textId="00D293FF" w:rsidR="006B119D" w:rsidRDefault="006B119D" w:rsidP="006B119D">
            <w:pPr>
              <w:pStyle w:val="Normal0"/>
              <w:numPr>
                <w:ilvl w:val="0"/>
                <w:numId w:val="31"/>
              </w:numPr>
              <w:pBdr>
                <w:top w:val="nil"/>
                <w:left w:val="nil"/>
                <w:bottom w:val="nil"/>
                <w:right w:val="nil"/>
                <w:between w:val="nil"/>
              </w:pBdr>
              <w:rPr>
                <w:rFonts w:ascii="Verdana" w:hAnsi="Verdana"/>
              </w:rPr>
            </w:pPr>
            <w:r>
              <w:rPr>
                <w:rFonts w:ascii="Verdana" w:hAnsi="Verdana"/>
              </w:rPr>
              <w:t xml:space="preserve">Wat neemt de plant uit de bodem op? </w:t>
            </w:r>
          </w:p>
          <w:p w14:paraId="53C11BDD" w14:textId="24456CF9" w:rsidR="006B119D" w:rsidRDefault="006B119D" w:rsidP="006B119D">
            <w:pPr>
              <w:pStyle w:val="Normal0"/>
              <w:numPr>
                <w:ilvl w:val="0"/>
                <w:numId w:val="31"/>
              </w:numPr>
              <w:pBdr>
                <w:top w:val="nil"/>
                <w:left w:val="nil"/>
                <w:bottom w:val="nil"/>
                <w:right w:val="nil"/>
                <w:between w:val="nil"/>
              </w:pBdr>
              <w:rPr>
                <w:rFonts w:ascii="Verdana" w:hAnsi="Verdana"/>
              </w:rPr>
            </w:pPr>
            <w:r>
              <w:rPr>
                <w:rFonts w:ascii="Verdana" w:hAnsi="Verdana"/>
              </w:rPr>
              <w:t>Welke delen van de plant zorgen voor het transport?</w:t>
            </w:r>
          </w:p>
          <w:p w14:paraId="3A364C89" w14:textId="4A35FD6E" w:rsidR="006B119D" w:rsidRDefault="006B119D" w:rsidP="006B119D">
            <w:pPr>
              <w:pStyle w:val="Normal0"/>
              <w:numPr>
                <w:ilvl w:val="0"/>
                <w:numId w:val="31"/>
              </w:numPr>
              <w:pBdr>
                <w:top w:val="nil"/>
                <w:left w:val="nil"/>
                <w:bottom w:val="nil"/>
                <w:right w:val="nil"/>
                <w:between w:val="nil"/>
              </w:pBdr>
              <w:rPr>
                <w:rFonts w:ascii="Verdana" w:hAnsi="Verdana"/>
              </w:rPr>
            </w:pPr>
            <w:r>
              <w:rPr>
                <w:rFonts w:ascii="Verdana" w:hAnsi="Verdana"/>
              </w:rPr>
              <w:t>Waarom is transport in de plant noodzakelijk?</w:t>
            </w:r>
          </w:p>
          <w:p w14:paraId="5551C946" w14:textId="77777777" w:rsidR="004058D8" w:rsidRDefault="004058D8" w:rsidP="004058D8">
            <w:pPr>
              <w:pStyle w:val="Normal0"/>
              <w:pBdr>
                <w:top w:val="nil"/>
                <w:left w:val="nil"/>
                <w:bottom w:val="nil"/>
                <w:right w:val="nil"/>
                <w:between w:val="nil"/>
              </w:pBdr>
              <w:rPr>
                <w:rFonts w:ascii="Verdana" w:hAnsi="Verdana"/>
              </w:rPr>
            </w:pPr>
          </w:p>
          <w:p w14:paraId="226EF581" w14:textId="730D03A5" w:rsidR="004058D8" w:rsidRPr="006B119D" w:rsidRDefault="004058D8" w:rsidP="004058D8">
            <w:pPr>
              <w:pStyle w:val="Normal0"/>
              <w:pBdr>
                <w:top w:val="nil"/>
                <w:left w:val="nil"/>
                <w:bottom w:val="nil"/>
                <w:right w:val="nil"/>
                <w:between w:val="nil"/>
              </w:pBdr>
              <w:rPr>
                <w:rFonts w:ascii="Verdana" w:hAnsi="Verdana"/>
              </w:rPr>
            </w:pPr>
            <w:r>
              <w:rPr>
                <w:rFonts w:ascii="Verdana" w:hAnsi="Verdana"/>
              </w:rPr>
              <w:t>Leerlingen vullen de antwoorden op deze vragen in op p. 32</w:t>
            </w:r>
          </w:p>
          <w:p w14:paraId="1FB20062" w14:textId="77777777" w:rsidR="000A78A1" w:rsidRDefault="000A78A1" w:rsidP="00912FFE">
            <w:pPr>
              <w:pStyle w:val="Normal0"/>
              <w:pBdr>
                <w:top w:val="nil"/>
                <w:left w:val="nil"/>
                <w:bottom w:val="nil"/>
                <w:right w:val="nil"/>
                <w:between w:val="nil"/>
              </w:pBdr>
              <w:rPr>
                <w:rFonts w:ascii="Verdana" w:hAnsi="Verdana"/>
                <w:b/>
                <w:bCs/>
              </w:rPr>
            </w:pPr>
          </w:p>
          <w:p w14:paraId="43396525" w14:textId="723CF670" w:rsidR="004058D8" w:rsidRDefault="004058D8" w:rsidP="00912FFE">
            <w:pPr>
              <w:pStyle w:val="Normal0"/>
              <w:pBdr>
                <w:top w:val="nil"/>
                <w:left w:val="nil"/>
                <w:bottom w:val="nil"/>
                <w:right w:val="nil"/>
                <w:between w:val="nil"/>
              </w:pBdr>
              <w:rPr>
                <w:rFonts w:ascii="Verdana" w:hAnsi="Verdana"/>
                <w:b/>
                <w:bCs/>
              </w:rPr>
            </w:pPr>
            <w:r>
              <w:rPr>
                <w:rFonts w:ascii="Verdana" w:hAnsi="Verdana"/>
                <w:b/>
                <w:bCs/>
              </w:rPr>
              <w:t>Klassikaal</w:t>
            </w:r>
            <w:r w:rsidR="00D671DA">
              <w:rPr>
                <w:rFonts w:ascii="Verdana" w:hAnsi="Verdana"/>
                <w:b/>
                <w:bCs/>
              </w:rPr>
              <w:t>:</w:t>
            </w:r>
          </w:p>
          <w:p w14:paraId="38476D59" w14:textId="07EC5276" w:rsidR="000C3A59" w:rsidRDefault="004058D8" w:rsidP="00912FFE">
            <w:pPr>
              <w:pStyle w:val="Normal0"/>
              <w:pBdr>
                <w:top w:val="nil"/>
                <w:left w:val="nil"/>
                <w:bottom w:val="nil"/>
                <w:right w:val="nil"/>
                <w:between w:val="nil"/>
              </w:pBdr>
              <w:rPr>
                <w:rFonts w:ascii="Verdana" w:hAnsi="Verdana"/>
              </w:rPr>
            </w:pPr>
            <w:r>
              <w:rPr>
                <w:rFonts w:ascii="Verdana" w:hAnsi="Verdana"/>
              </w:rPr>
              <w:t xml:space="preserve">Leerlingen bekijken klassikaal </w:t>
            </w:r>
            <w:r w:rsidR="000C3A59">
              <w:rPr>
                <w:rFonts w:ascii="Verdana" w:hAnsi="Verdana"/>
              </w:rPr>
              <w:t>het filmpje met de uitleg over de werking van</w:t>
            </w:r>
            <w:r w:rsidR="00F57A9F">
              <w:rPr>
                <w:rFonts w:ascii="Verdana" w:hAnsi="Verdana"/>
              </w:rPr>
              <w:t xml:space="preserve"> </w:t>
            </w:r>
            <w:r w:rsidR="000C3A59">
              <w:rPr>
                <w:rFonts w:ascii="Verdana" w:hAnsi="Verdana"/>
              </w:rPr>
              <w:t xml:space="preserve">huidmondjes. </w:t>
            </w:r>
          </w:p>
          <w:p w14:paraId="4C96F6B6" w14:textId="18C82A0D" w:rsidR="00D671DA" w:rsidRDefault="000C3A59" w:rsidP="00912FFE">
            <w:pPr>
              <w:pStyle w:val="Normal0"/>
              <w:pBdr>
                <w:top w:val="nil"/>
                <w:left w:val="nil"/>
                <w:bottom w:val="nil"/>
                <w:right w:val="nil"/>
                <w:between w:val="nil"/>
              </w:pBdr>
              <w:rPr>
                <w:rFonts w:ascii="Verdana" w:hAnsi="Verdana"/>
              </w:rPr>
            </w:pPr>
            <w:r>
              <w:rPr>
                <w:rFonts w:ascii="Verdana" w:hAnsi="Verdana"/>
              </w:rPr>
              <w:t xml:space="preserve">Link: </w:t>
            </w:r>
            <w:hyperlink r:id="rId14" w:history="1">
              <w:r w:rsidR="009E2A19" w:rsidRPr="001B1ACC">
                <w:rPr>
                  <w:rStyle w:val="Hyperlink"/>
                  <w:rFonts w:ascii="Verdana" w:hAnsi="Verdana"/>
                </w:rPr>
                <w:t>https://www.youtube.com/watch?v=9h21d6mu8A4</w:t>
              </w:r>
            </w:hyperlink>
            <w:r w:rsidR="009E2A19">
              <w:rPr>
                <w:rFonts w:ascii="Verdana" w:hAnsi="Verdana"/>
              </w:rPr>
              <w:t xml:space="preserve"> </w:t>
            </w:r>
          </w:p>
          <w:p w14:paraId="265109EE" w14:textId="77777777" w:rsidR="00D671DA" w:rsidRPr="004058D8" w:rsidRDefault="00D671DA" w:rsidP="00912FFE">
            <w:pPr>
              <w:pStyle w:val="Normal0"/>
              <w:pBdr>
                <w:top w:val="nil"/>
                <w:left w:val="nil"/>
                <w:bottom w:val="nil"/>
                <w:right w:val="nil"/>
                <w:between w:val="nil"/>
              </w:pBdr>
              <w:rPr>
                <w:rFonts w:ascii="Verdana" w:hAnsi="Verdana"/>
              </w:rPr>
            </w:pPr>
          </w:p>
          <w:p w14:paraId="540ECA10" w14:textId="5DED315B" w:rsidR="000A78A1" w:rsidRPr="000A78A1" w:rsidRDefault="000A78A1" w:rsidP="00912FFE">
            <w:pPr>
              <w:pStyle w:val="Normal0"/>
              <w:pBdr>
                <w:top w:val="nil"/>
                <w:left w:val="nil"/>
                <w:bottom w:val="nil"/>
                <w:right w:val="nil"/>
                <w:between w:val="nil"/>
              </w:pBdr>
              <w:rPr>
                <w:rFonts w:ascii="Verdana" w:hAnsi="Verdana"/>
                <w:b/>
                <w:bCs/>
              </w:rPr>
            </w:pPr>
            <w:r w:rsidRPr="000A78A1">
              <w:rPr>
                <w:rFonts w:ascii="Verdana" w:hAnsi="Verdana"/>
                <w:b/>
                <w:bCs/>
              </w:rPr>
              <w:t xml:space="preserve">Zelfstandig werk: </w:t>
            </w:r>
          </w:p>
          <w:p w14:paraId="34A3A192" w14:textId="22F58A5F" w:rsidR="000A78A1" w:rsidRDefault="00325B07" w:rsidP="00912FFE">
            <w:pPr>
              <w:pStyle w:val="Normal0"/>
              <w:pBdr>
                <w:top w:val="nil"/>
                <w:left w:val="nil"/>
                <w:bottom w:val="nil"/>
                <w:right w:val="nil"/>
                <w:between w:val="nil"/>
              </w:pBdr>
              <w:rPr>
                <w:rFonts w:ascii="Verdana" w:hAnsi="Verdana"/>
              </w:rPr>
            </w:pPr>
            <w:r>
              <w:rPr>
                <w:rFonts w:ascii="Verdana" w:hAnsi="Verdana"/>
              </w:rPr>
              <w:t xml:space="preserve">Geef de leerlingen de volgende instructie: </w:t>
            </w:r>
          </w:p>
          <w:p w14:paraId="282E6E63" w14:textId="60642FC9" w:rsidR="00325B07" w:rsidRDefault="00310324" w:rsidP="00325B07">
            <w:pPr>
              <w:pStyle w:val="Normal0"/>
              <w:numPr>
                <w:ilvl w:val="0"/>
                <w:numId w:val="30"/>
              </w:numPr>
              <w:pBdr>
                <w:top w:val="nil"/>
                <w:left w:val="nil"/>
                <w:bottom w:val="nil"/>
                <w:right w:val="nil"/>
                <w:between w:val="nil"/>
              </w:pBdr>
              <w:rPr>
                <w:rFonts w:ascii="Verdana" w:hAnsi="Verdana"/>
              </w:rPr>
            </w:pPr>
            <w:r>
              <w:rPr>
                <w:rFonts w:ascii="Verdana" w:hAnsi="Verdana"/>
              </w:rPr>
              <w:t xml:space="preserve">Lees de tekst van pagina 33-34. </w:t>
            </w:r>
          </w:p>
          <w:p w14:paraId="11F2BD37" w14:textId="5BBD8C72" w:rsidR="00310324" w:rsidRDefault="00310324" w:rsidP="00325B07">
            <w:pPr>
              <w:pStyle w:val="Normal0"/>
              <w:numPr>
                <w:ilvl w:val="0"/>
                <w:numId w:val="30"/>
              </w:numPr>
              <w:pBdr>
                <w:top w:val="nil"/>
                <w:left w:val="nil"/>
                <w:bottom w:val="nil"/>
                <w:right w:val="nil"/>
                <w:between w:val="nil"/>
              </w:pBdr>
              <w:rPr>
                <w:rFonts w:ascii="Verdana" w:hAnsi="Verdana"/>
              </w:rPr>
            </w:pPr>
            <w:r>
              <w:rPr>
                <w:rFonts w:ascii="Verdana" w:hAnsi="Verdana"/>
              </w:rPr>
              <w:t>Vul de rode kader in op pagina 35.</w:t>
            </w:r>
          </w:p>
          <w:p w14:paraId="1DFBEE1C" w14:textId="77777777" w:rsidR="001F239E" w:rsidRDefault="001F239E" w:rsidP="001F239E">
            <w:pPr>
              <w:pStyle w:val="Normal0"/>
              <w:pBdr>
                <w:top w:val="nil"/>
                <w:left w:val="nil"/>
                <w:bottom w:val="nil"/>
                <w:right w:val="nil"/>
                <w:between w:val="nil"/>
              </w:pBdr>
              <w:rPr>
                <w:rFonts w:ascii="Verdana" w:hAnsi="Verdana"/>
              </w:rPr>
            </w:pPr>
          </w:p>
          <w:p w14:paraId="48FEF6A4" w14:textId="68D3BCB9" w:rsidR="001F239E" w:rsidRDefault="001F239E" w:rsidP="001F239E">
            <w:pPr>
              <w:pStyle w:val="Normal0"/>
              <w:pBdr>
                <w:top w:val="nil"/>
                <w:left w:val="nil"/>
                <w:bottom w:val="nil"/>
                <w:right w:val="nil"/>
                <w:between w:val="nil"/>
              </w:pBdr>
              <w:rPr>
                <w:rFonts w:ascii="Verdana" w:hAnsi="Verdana"/>
              </w:rPr>
            </w:pPr>
            <w:r>
              <w:rPr>
                <w:rFonts w:ascii="Verdana" w:hAnsi="Verdana"/>
              </w:rPr>
              <w:lastRenderedPageBreak/>
              <w:t>Verbeter nadien klassikaal de rode kader.</w:t>
            </w:r>
          </w:p>
          <w:p w14:paraId="0EF4FDC1" w14:textId="634C269F" w:rsidR="00530E94" w:rsidRDefault="00530E94" w:rsidP="001F239E">
            <w:pPr>
              <w:pStyle w:val="Normal0"/>
              <w:pBdr>
                <w:top w:val="nil"/>
                <w:left w:val="nil"/>
                <w:bottom w:val="nil"/>
                <w:right w:val="nil"/>
                <w:between w:val="nil"/>
              </w:pBdr>
              <w:rPr>
                <w:rFonts w:ascii="Verdana" w:hAnsi="Verdana"/>
              </w:rPr>
            </w:pPr>
            <w:r>
              <w:rPr>
                <w:rFonts w:ascii="Verdana" w:hAnsi="Verdana"/>
              </w:rPr>
              <w:t xml:space="preserve">Stel indien nodig nog enkele van de volgende </w:t>
            </w:r>
            <w:r w:rsidR="00775280" w:rsidRPr="003C360D">
              <w:rPr>
                <w:rFonts w:ascii="Verdana" w:hAnsi="Verdana"/>
              </w:rPr>
              <w:t>vragen</w:t>
            </w:r>
            <w:r w:rsidR="00EA25E4">
              <w:rPr>
                <w:rFonts w:ascii="Verdana" w:hAnsi="Verdana"/>
              </w:rPr>
              <w:t xml:space="preserve"> om na te gaan of leerlingen het begrijpen</w:t>
            </w:r>
            <w:r w:rsidR="001D01EB">
              <w:rPr>
                <w:rFonts w:ascii="Verdana" w:hAnsi="Verdana"/>
              </w:rPr>
              <w:t xml:space="preserve"> en toon hierbij nog enkele extra illustraties van de PPT.</w:t>
            </w:r>
          </w:p>
          <w:p w14:paraId="067D4494" w14:textId="77777777" w:rsidR="003E221E" w:rsidRDefault="003E221E" w:rsidP="001F239E">
            <w:pPr>
              <w:pStyle w:val="Normal0"/>
              <w:pBdr>
                <w:top w:val="nil"/>
                <w:left w:val="nil"/>
                <w:bottom w:val="nil"/>
                <w:right w:val="nil"/>
                <w:between w:val="nil"/>
              </w:pBdr>
              <w:rPr>
                <w:rFonts w:ascii="Verdana" w:hAnsi="Verdana"/>
              </w:rPr>
            </w:pPr>
          </w:p>
          <w:p w14:paraId="3860DDD6" w14:textId="7630CC3A" w:rsidR="003C360D" w:rsidRDefault="003C360D" w:rsidP="001F239E">
            <w:pPr>
              <w:pStyle w:val="Normal0"/>
              <w:pBdr>
                <w:top w:val="nil"/>
                <w:left w:val="nil"/>
                <w:bottom w:val="nil"/>
                <w:right w:val="nil"/>
                <w:between w:val="nil"/>
              </w:pBdr>
              <w:rPr>
                <w:rFonts w:ascii="Verdana" w:hAnsi="Verdana"/>
              </w:rPr>
            </w:pPr>
            <w:r>
              <w:rPr>
                <w:rFonts w:ascii="Verdana" w:hAnsi="Verdana"/>
              </w:rPr>
              <w:t>Basisvragen</w:t>
            </w:r>
            <w:r w:rsidR="00A67B66">
              <w:rPr>
                <w:rFonts w:ascii="Verdana" w:hAnsi="Verdana"/>
              </w:rPr>
              <w:t>:</w:t>
            </w:r>
          </w:p>
          <w:p w14:paraId="45165C56" w14:textId="2DFC5541" w:rsidR="00775280" w:rsidRDefault="00EA25E4" w:rsidP="00775280">
            <w:pPr>
              <w:pStyle w:val="Normal0"/>
              <w:numPr>
                <w:ilvl w:val="0"/>
                <w:numId w:val="33"/>
              </w:numPr>
              <w:pBdr>
                <w:top w:val="nil"/>
                <w:left w:val="nil"/>
                <w:bottom w:val="nil"/>
                <w:right w:val="nil"/>
                <w:between w:val="nil"/>
              </w:pBdr>
              <w:rPr>
                <w:rFonts w:ascii="Verdana" w:hAnsi="Verdana"/>
              </w:rPr>
            </w:pPr>
            <w:r>
              <w:rPr>
                <w:rFonts w:ascii="Verdana" w:hAnsi="Verdana"/>
              </w:rPr>
              <w:t xml:space="preserve">Wat is de functie van xyleemvaten in een plant? </w:t>
            </w:r>
          </w:p>
          <w:p w14:paraId="1E51E3AB" w14:textId="5931B667" w:rsidR="00EA25E4" w:rsidRDefault="00EA25E4" w:rsidP="00775280">
            <w:pPr>
              <w:pStyle w:val="Normal0"/>
              <w:numPr>
                <w:ilvl w:val="0"/>
                <w:numId w:val="33"/>
              </w:numPr>
              <w:pBdr>
                <w:top w:val="nil"/>
                <w:left w:val="nil"/>
                <w:bottom w:val="nil"/>
                <w:right w:val="nil"/>
                <w:between w:val="nil"/>
              </w:pBdr>
              <w:rPr>
                <w:rFonts w:ascii="Verdana" w:hAnsi="Verdana"/>
              </w:rPr>
            </w:pPr>
            <w:r>
              <w:rPr>
                <w:rFonts w:ascii="Verdana" w:hAnsi="Verdana"/>
              </w:rPr>
              <w:t xml:space="preserve">Welke stoffen worden via bastvaten vervoerd? </w:t>
            </w:r>
          </w:p>
          <w:p w14:paraId="30E04F60" w14:textId="40E7FD19" w:rsidR="00EA25E4" w:rsidRDefault="00EA25E4" w:rsidP="00775280">
            <w:pPr>
              <w:pStyle w:val="Normal0"/>
              <w:numPr>
                <w:ilvl w:val="0"/>
                <w:numId w:val="33"/>
              </w:numPr>
              <w:pBdr>
                <w:top w:val="nil"/>
                <w:left w:val="nil"/>
                <w:bottom w:val="nil"/>
                <w:right w:val="nil"/>
                <w:between w:val="nil"/>
              </w:pBdr>
              <w:rPr>
                <w:rFonts w:ascii="Verdana" w:hAnsi="Verdana"/>
              </w:rPr>
            </w:pPr>
            <w:r>
              <w:rPr>
                <w:rFonts w:ascii="Verdana" w:hAnsi="Verdana"/>
              </w:rPr>
              <w:t>Waar</w:t>
            </w:r>
            <w:r w:rsidR="00EB3A9D">
              <w:rPr>
                <w:rFonts w:ascii="Verdana" w:hAnsi="Verdana"/>
              </w:rPr>
              <w:t xml:space="preserve"> bevinden de huidmondjes zich meestal op een blad? Waarom? </w:t>
            </w:r>
          </w:p>
          <w:p w14:paraId="6409BFAD" w14:textId="7FFD340E" w:rsidR="00EB3A9D" w:rsidRDefault="00EB3A9D" w:rsidP="00775280">
            <w:pPr>
              <w:pStyle w:val="Normal0"/>
              <w:numPr>
                <w:ilvl w:val="0"/>
                <w:numId w:val="33"/>
              </w:numPr>
              <w:pBdr>
                <w:top w:val="nil"/>
                <w:left w:val="nil"/>
                <w:bottom w:val="nil"/>
                <w:right w:val="nil"/>
                <w:between w:val="nil"/>
              </w:pBdr>
              <w:rPr>
                <w:rFonts w:ascii="Verdana" w:hAnsi="Verdana"/>
              </w:rPr>
            </w:pPr>
            <w:r>
              <w:rPr>
                <w:rFonts w:ascii="Verdana" w:hAnsi="Verdana"/>
              </w:rPr>
              <w:t xml:space="preserve">Welke gassen worden uitgewisseld via de huidmondjes? </w:t>
            </w:r>
          </w:p>
          <w:p w14:paraId="63A4926C" w14:textId="4F35B0F0" w:rsidR="00EB3A9D" w:rsidRDefault="00EB3A9D" w:rsidP="00775280">
            <w:pPr>
              <w:pStyle w:val="Normal0"/>
              <w:numPr>
                <w:ilvl w:val="0"/>
                <w:numId w:val="33"/>
              </w:numPr>
              <w:pBdr>
                <w:top w:val="nil"/>
                <w:left w:val="nil"/>
                <w:bottom w:val="nil"/>
                <w:right w:val="nil"/>
                <w:between w:val="nil"/>
              </w:pBdr>
              <w:rPr>
                <w:rFonts w:ascii="Verdana" w:hAnsi="Verdana"/>
              </w:rPr>
            </w:pPr>
            <w:r>
              <w:rPr>
                <w:rFonts w:ascii="Verdana" w:hAnsi="Verdana"/>
              </w:rPr>
              <w:t>Wat gebeurt er met de sluitcellen wanneer kaliumionen naar binnen worden gepompt?</w:t>
            </w:r>
          </w:p>
          <w:p w14:paraId="3A54EEC2" w14:textId="1C49B740" w:rsidR="003C360D" w:rsidRDefault="001A5145" w:rsidP="003C360D">
            <w:pPr>
              <w:pStyle w:val="Normal0"/>
              <w:pBdr>
                <w:top w:val="nil"/>
                <w:left w:val="nil"/>
                <w:bottom w:val="nil"/>
                <w:right w:val="nil"/>
                <w:between w:val="nil"/>
              </w:pBdr>
              <w:rPr>
                <w:rFonts w:ascii="Verdana" w:hAnsi="Verdana"/>
              </w:rPr>
            </w:pPr>
            <w:r>
              <w:rPr>
                <w:rFonts w:ascii="Verdana" w:hAnsi="Verdana"/>
              </w:rPr>
              <w:t>Inzicht vragen</w:t>
            </w:r>
            <w:r w:rsidR="00A67B66">
              <w:rPr>
                <w:rFonts w:ascii="Verdana" w:hAnsi="Verdana"/>
              </w:rPr>
              <w:t>:</w:t>
            </w:r>
          </w:p>
          <w:p w14:paraId="7D99F34C" w14:textId="0BFF1D13" w:rsidR="00137105" w:rsidRDefault="00137105" w:rsidP="00775280">
            <w:pPr>
              <w:pStyle w:val="Normal0"/>
              <w:numPr>
                <w:ilvl w:val="0"/>
                <w:numId w:val="33"/>
              </w:numPr>
              <w:pBdr>
                <w:top w:val="nil"/>
                <w:left w:val="nil"/>
                <w:bottom w:val="nil"/>
                <w:right w:val="nil"/>
                <w:between w:val="nil"/>
              </w:pBdr>
              <w:rPr>
                <w:rFonts w:ascii="Verdana" w:hAnsi="Verdana"/>
              </w:rPr>
            </w:pPr>
            <w:r>
              <w:rPr>
                <w:rFonts w:ascii="Verdana" w:hAnsi="Verdana"/>
              </w:rPr>
              <w:t xml:space="preserve">Waarom is het transport via xyleemvaten noodzakelijk voor fotosynthese? </w:t>
            </w:r>
          </w:p>
          <w:p w14:paraId="263FD067" w14:textId="5555640A" w:rsidR="00137105" w:rsidRDefault="00137105" w:rsidP="00775280">
            <w:pPr>
              <w:pStyle w:val="Normal0"/>
              <w:numPr>
                <w:ilvl w:val="0"/>
                <w:numId w:val="33"/>
              </w:numPr>
              <w:pBdr>
                <w:top w:val="nil"/>
                <w:left w:val="nil"/>
                <w:bottom w:val="nil"/>
                <w:right w:val="nil"/>
                <w:between w:val="nil"/>
              </w:pBdr>
              <w:rPr>
                <w:rFonts w:ascii="Verdana" w:hAnsi="Verdana"/>
              </w:rPr>
            </w:pPr>
            <w:r>
              <w:rPr>
                <w:rFonts w:ascii="Verdana" w:hAnsi="Verdana"/>
              </w:rPr>
              <w:t>Wat zou er gebeuren met de plant als de huidmondjes altijd open zouden blijven</w:t>
            </w:r>
            <w:r w:rsidR="006234E8">
              <w:rPr>
                <w:rFonts w:ascii="Verdana" w:hAnsi="Verdana"/>
              </w:rPr>
              <w:t>?</w:t>
            </w:r>
          </w:p>
          <w:p w14:paraId="44E4A4A8" w14:textId="77777777" w:rsidR="0061258B" w:rsidRDefault="0061258B" w:rsidP="0061258B">
            <w:pPr>
              <w:pStyle w:val="Normal0"/>
              <w:pBdr>
                <w:top w:val="nil"/>
                <w:left w:val="nil"/>
                <w:bottom w:val="nil"/>
                <w:right w:val="nil"/>
                <w:between w:val="nil"/>
              </w:pBdr>
              <w:rPr>
                <w:rFonts w:ascii="Verdana" w:hAnsi="Verdana"/>
              </w:rPr>
            </w:pPr>
          </w:p>
          <w:p w14:paraId="62E42CB1" w14:textId="402141DD" w:rsidR="007A6AA4" w:rsidRDefault="00A67B66" w:rsidP="0061258B">
            <w:pPr>
              <w:pStyle w:val="Normal0"/>
              <w:pBdr>
                <w:top w:val="nil"/>
                <w:left w:val="nil"/>
                <w:bottom w:val="nil"/>
                <w:right w:val="nil"/>
                <w:between w:val="nil"/>
              </w:pBdr>
              <w:rPr>
                <w:rFonts w:ascii="Verdana" w:hAnsi="Verdana"/>
              </w:rPr>
            </w:pPr>
            <w:r>
              <w:rPr>
                <w:rFonts w:ascii="Verdana" w:hAnsi="Verdana"/>
              </w:rPr>
              <w:t>Tip</w:t>
            </w:r>
            <w:r w:rsidR="007A6AA4">
              <w:rPr>
                <w:rFonts w:ascii="Verdana" w:hAnsi="Verdana"/>
              </w:rPr>
              <w:t xml:space="preserve">: </w:t>
            </w:r>
          </w:p>
          <w:p w14:paraId="5323CFB1" w14:textId="77777777" w:rsidR="007A6AA4" w:rsidRPr="007A6AA4" w:rsidRDefault="007A6AA4" w:rsidP="007A6AA4">
            <w:pPr>
              <w:pStyle w:val="Normal0"/>
              <w:pBdr>
                <w:top w:val="nil"/>
                <w:left w:val="nil"/>
                <w:bottom w:val="nil"/>
                <w:right w:val="nil"/>
                <w:between w:val="nil"/>
              </w:pBdr>
              <w:rPr>
                <w:rFonts w:ascii="Verdana" w:hAnsi="Verdana"/>
              </w:rPr>
            </w:pPr>
            <w:r w:rsidRPr="007A6AA4">
              <w:rPr>
                <w:rFonts w:ascii="Verdana" w:hAnsi="Verdana"/>
                <w:lang w:val="nl-NL"/>
              </w:rPr>
              <w:t xml:space="preserve">Houtvaten = xyleemvaten </w:t>
            </w:r>
          </w:p>
          <w:p w14:paraId="70996BFD" w14:textId="76DC2F82" w:rsidR="007A6AA4" w:rsidRPr="000A78A1" w:rsidRDefault="007A6AA4" w:rsidP="0061258B">
            <w:pPr>
              <w:pStyle w:val="Normal0"/>
              <w:pBdr>
                <w:top w:val="nil"/>
                <w:left w:val="nil"/>
                <w:bottom w:val="nil"/>
                <w:right w:val="nil"/>
                <w:between w:val="nil"/>
              </w:pBdr>
              <w:rPr>
                <w:rFonts w:ascii="Verdana" w:hAnsi="Verdana"/>
              </w:rPr>
            </w:pPr>
            <w:r w:rsidRPr="007A6AA4">
              <w:rPr>
                <w:rFonts w:ascii="Verdana" w:hAnsi="Verdana"/>
                <w:lang w:val="nl-NL"/>
              </w:rPr>
              <w:t>Zeefvaten = floëemvaten = bastvaten</w:t>
            </w:r>
          </w:p>
          <w:p w14:paraId="59CD97D4" w14:textId="77777777" w:rsidR="00FC7731" w:rsidRDefault="00FC7731" w:rsidP="00912FFE">
            <w:pPr>
              <w:pStyle w:val="Normal0"/>
              <w:pBdr>
                <w:top w:val="nil"/>
                <w:left w:val="nil"/>
                <w:bottom w:val="nil"/>
                <w:right w:val="nil"/>
                <w:between w:val="nil"/>
              </w:pBdr>
              <w:rPr>
                <w:rFonts w:ascii="Verdana" w:hAnsi="Verdana"/>
                <w:b/>
                <w:bCs/>
              </w:rPr>
            </w:pPr>
          </w:p>
          <w:p w14:paraId="11BA0A53" w14:textId="5582F1CD" w:rsidR="00FC7731" w:rsidRDefault="00FC7731" w:rsidP="00912FFE">
            <w:pPr>
              <w:pStyle w:val="Normal0"/>
              <w:pBdr>
                <w:top w:val="nil"/>
                <w:left w:val="nil"/>
                <w:bottom w:val="nil"/>
                <w:right w:val="nil"/>
                <w:between w:val="nil"/>
              </w:pBdr>
              <w:rPr>
                <w:rFonts w:ascii="Verdana" w:hAnsi="Verdana"/>
                <w:u w:val="single"/>
              </w:rPr>
            </w:pPr>
            <w:r w:rsidRPr="00FC7731">
              <w:rPr>
                <w:rFonts w:ascii="Verdana" w:hAnsi="Verdana"/>
                <w:u w:val="single"/>
              </w:rPr>
              <w:t>Onderzoeksopdracht 1: transport doorheen de plant</w:t>
            </w:r>
            <w:r>
              <w:rPr>
                <w:rFonts w:ascii="Verdana" w:hAnsi="Verdana"/>
                <w:u w:val="single"/>
              </w:rPr>
              <w:t>:</w:t>
            </w:r>
            <w:r w:rsidRPr="00FC7731">
              <w:rPr>
                <w:rFonts w:ascii="Verdana" w:hAnsi="Verdana"/>
                <w:u w:val="single"/>
              </w:rPr>
              <w:t xml:space="preserve"> </w:t>
            </w:r>
          </w:p>
          <w:p w14:paraId="36AD5C9E" w14:textId="05FA3DC8" w:rsidR="00F370FD" w:rsidRPr="00D45FC7" w:rsidRDefault="00F370FD" w:rsidP="00F370FD">
            <w:pPr>
              <w:pStyle w:val="Normal0"/>
              <w:pBdr>
                <w:top w:val="nil"/>
                <w:left w:val="nil"/>
                <w:bottom w:val="nil"/>
                <w:right w:val="nil"/>
                <w:between w:val="nil"/>
              </w:pBdr>
              <w:rPr>
                <w:rFonts w:ascii="Verdana" w:hAnsi="Verdana"/>
                <w:i/>
                <w:iCs/>
              </w:rPr>
            </w:pPr>
            <w:r w:rsidRPr="008A0838">
              <w:rPr>
                <w:rFonts w:ascii="Verdana" w:hAnsi="Verdana"/>
                <w:i/>
                <w:iCs/>
              </w:rPr>
              <w:t>Leerlingenbundel</w:t>
            </w:r>
            <w:r w:rsidRPr="00D45FC7">
              <w:rPr>
                <w:rFonts w:ascii="Verdana" w:hAnsi="Verdana"/>
                <w:i/>
                <w:iCs/>
              </w:rPr>
              <w:t xml:space="preserve">: p. </w:t>
            </w:r>
            <w:r>
              <w:rPr>
                <w:rFonts w:ascii="Verdana" w:hAnsi="Verdana"/>
                <w:i/>
                <w:iCs/>
              </w:rPr>
              <w:t>3</w:t>
            </w:r>
            <w:r w:rsidR="000A78A1">
              <w:rPr>
                <w:rFonts w:ascii="Verdana" w:hAnsi="Verdana"/>
                <w:i/>
                <w:iCs/>
              </w:rPr>
              <w:t>6-37</w:t>
            </w:r>
          </w:p>
          <w:p w14:paraId="0DD4C59A" w14:textId="51DB9902" w:rsidR="00F370FD" w:rsidRDefault="00F370FD" w:rsidP="00912FFE">
            <w:pPr>
              <w:pStyle w:val="Normal0"/>
              <w:pBdr>
                <w:top w:val="nil"/>
                <w:left w:val="nil"/>
                <w:bottom w:val="nil"/>
                <w:right w:val="nil"/>
                <w:between w:val="nil"/>
              </w:pBdr>
              <w:rPr>
                <w:rFonts w:ascii="Verdana" w:hAnsi="Verdana"/>
                <w:i/>
                <w:iCs/>
              </w:rPr>
            </w:pPr>
            <w:r w:rsidRPr="00407A1C">
              <w:rPr>
                <w:rFonts w:ascii="Verdana" w:hAnsi="Verdana"/>
                <w:i/>
                <w:iCs/>
              </w:rPr>
              <w:t>PPT</w:t>
            </w:r>
            <w:r w:rsidR="00D94F2E">
              <w:rPr>
                <w:rFonts w:ascii="Verdana" w:hAnsi="Verdana"/>
                <w:i/>
                <w:iCs/>
              </w:rPr>
              <w:t>-</w:t>
            </w:r>
            <w:r w:rsidRPr="00407A1C">
              <w:rPr>
                <w:rFonts w:ascii="Verdana" w:hAnsi="Verdana"/>
                <w:i/>
                <w:iCs/>
              </w:rPr>
              <w:t xml:space="preserve">dia </w:t>
            </w:r>
            <w:r w:rsidR="00407A1C" w:rsidRPr="00407A1C">
              <w:rPr>
                <w:rFonts w:ascii="Verdana" w:hAnsi="Verdana"/>
                <w:i/>
                <w:iCs/>
              </w:rPr>
              <w:t>14-</w:t>
            </w:r>
            <w:r w:rsidR="00407A1C">
              <w:rPr>
                <w:rFonts w:ascii="Verdana" w:hAnsi="Verdana"/>
                <w:i/>
                <w:iCs/>
              </w:rPr>
              <w:t>17</w:t>
            </w:r>
          </w:p>
          <w:p w14:paraId="559C3367" w14:textId="77777777" w:rsidR="00F370FD" w:rsidRPr="00F370FD" w:rsidRDefault="00F370FD" w:rsidP="00912FFE">
            <w:pPr>
              <w:pStyle w:val="Normal0"/>
              <w:pBdr>
                <w:top w:val="nil"/>
                <w:left w:val="nil"/>
                <w:bottom w:val="nil"/>
                <w:right w:val="nil"/>
                <w:between w:val="nil"/>
              </w:pBdr>
              <w:rPr>
                <w:rFonts w:ascii="Verdana" w:hAnsi="Verdana"/>
                <w:i/>
                <w:iCs/>
              </w:rPr>
            </w:pPr>
          </w:p>
          <w:p w14:paraId="2C7D16C0" w14:textId="6F1182D3" w:rsidR="00FC7731" w:rsidRPr="00FC7731" w:rsidRDefault="00FC7731" w:rsidP="00912FFE">
            <w:pPr>
              <w:pStyle w:val="Normal0"/>
              <w:pBdr>
                <w:top w:val="nil"/>
                <w:left w:val="nil"/>
                <w:bottom w:val="nil"/>
                <w:right w:val="nil"/>
                <w:between w:val="nil"/>
              </w:pBdr>
              <w:rPr>
                <w:rFonts w:ascii="Verdana" w:hAnsi="Verdana"/>
                <w:b/>
                <w:bCs/>
              </w:rPr>
            </w:pPr>
            <w:r>
              <w:rPr>
                <w:rFonts w:ascii="Verdana" w:hAnsi="Verdana"/>
                <w:b/>
                <w:bCs/>
              </w:rPr>
              <w:t>Demoproef</w:t>
            </w:r>
            <w:r w:rsidR="00F370FD">
              <w:rPr>
                <w:rFonts w:ascii="Verdana" w:hAnsi="Verdana"/>
                <w:b/>
                <w:bCs/>
              </w:rPr>
              <w:t>:</w:t>
            </w:r>
          </w:p>
          <w:p w14:paraId="3A30993E" w14:textId="1585C01C" w:rsidR="00B0264A" w:rsidRPr="009873FC" w:rsidRDefault="00B0264A" w:rsidP="00B0264A">
            <w:pPr>
              <w:pStyle w:val="Normal0"/>
              <w:pBdr>
                <w:top w:val="nil"/>
                <w:left w:val="nil"/>
                <w:bottom w:val="nil"/>
                <w:right w:val="nil"/>
                <w:between w:val="nil"/>
              </w:pBdr>
              <w:rPr>
                <w:rFonts w:ascii="Verdana" w:hAnsi="Verdana"/>
              </w:rPr>
            </w:pPr>
            <w:r>
              <w:rPr>
                <w:rFonts w:ascii="Verdana" w:hAnsi="Verdana"/>
              </w:rPr>
              <w:t>Geef de leerlingen de volgend</w:t>
            </w:r>
            <w:r w:rsidR="007126AB">
              <w:rPr>
                <w:rFonts w:ascii="Verdana" w:hAnsi="Verdana"/>
              </w:rPr>
              <w:t>e</w:t>
            </w:r>
            <w:r>
              <w:rPr>
                <w:rFonts w:ascii="Verdana" w:hAnsi="Verdana"/>
              </w:rPr>
              <w:t xml:space="preserve"> instructies:</w:t>
            </w:r>
          </w:p>
          <w:p w14:paraId="3FF53FFF" w14:textId="49EC0266" w:rsidR="005F4715" w:rsidRPr="008A0838" w:rsidRDefault="005F4715" w:rsidP="00325B07">
            <w:pPr>
              <w:pStyle w:val="Normal0"/>
              <w:numPr>
                <w:ilvl w:val="0"/>
                <w:numId w:val="26"/>
              </w:numPr>
              <w:pBdr>
                <w:top w:val="nil"/>
                <w:left w:val="nil"/>
                <w:bottom w:val="nil"/>
                <w:right w:val="nil"/>
                <w:between w:val="nil"/>
              </w:pBdr>
              <w:spacing w:line="276" w:lineRule="auto"/>
              <w:ind w:left="714" w:hanging="357"/>
              <w:rPr>
                <w:rFonts w:ascii="Verdana" w:hAnsi="Verdana"/>
              </w:rPr>
            </w:pPr>
            <w:r w:rsidRPr="008A0838">
              <w:rPr>
                <w:rFonts w:ascii="Verdana" w:hAnsi="Verdana"/>
              </w:rPr>
              <w:t xml:space="preserve">situering: lees de situering van </w:t>
            </w:r>
            <w:r w:rsidR="00C2332F">
              <w:rPr>
                <w:rFonts w:ascii="Verdana" w:hAnsi="Verdana"/>
              </w:rPr>
              <w:t>de</w:t>
            </w:r>
            <w:r w:rsidRPr="008A0838">
              <w:rPr>
                <w:rFonts w:ascii="Verdana" w:hAnsi="Verdana"/>
              </w:rPr>
              <w:t xml:space="preserve"> onderzoeksopdracht</w:t>
            </w:r>
          </w:p>
          <w:p w14:paraId="0DABF5B0" w14:textId="77777777" w:rsidR="00AA7EF6" w:rsidRDefault="005F4715" w:rsidP="00AA7EF6">
            <w:pPr>
              <w:pStyle w:val="Normal0"/>
              <w:numPr>
                <w:ilvl w:val="0"/>
                <w:numId w:val="26"/>
              </w:numPr>
              <w:pBdr>
                <w:top w:val="nil"/>
                <w:left w:val="nil"/>
                <w:bottom w:val="nil"/>
                <w:right w:val="nil"/>
                <w:between w:val="nil"/>
              </w:pBdr>
              <w:spacing w:line="276" w:lineRule="auto"/>
              <w:ind w:left="714" w:hanging="357"/>
              <w:rPr>
                <w:rFonts w:ascii="Verdana" w:hAnsi="Verdana"/>
              </w:rPr>
            </w:pPr>
            <w:r w:rsidRPr="008A0838">
              <w:rPr>
                <w:rFonts w:ascii="Verdana" w:hAnsi="Verdana"/>
              </w:rPr>
              <w:t>onderzoeksvraag en hypothese: formuleer na het lezen van de situering een goede onderzoeksvraag en een hypothese.</w:t>
            </w:r>
          </w:p>
          <w:p w14:paraId="63741B44" w14:textId="4D04921F" w:rsidR="008D4FFF" w:rsidRDefault="008D4FFF" w:rsidP="008D4FFF">
            <w:pPr>
              <w:pStyle w:val="Normal0"/>
              <w:numPr>
                <w:ilvl w:val="0"/>
                <w:numId w:val="36"/>
              </w:numPr>
              <w:pBdr>
                <w:top w:val="nil"/>
                <w:left w:val="nil"/>
                <w:bottom w:val="nil"/>
                <w:right w:val="nil"/>
                <w:between w:val="nil"/>
              </w:pBdr>
              <w:spacing w:line="276" w:lineRule="auto"/>
              <w:rPr>
                <w:rFonts w:ascii="Verdana" w:hAnsi="Verdana"/>
              </w:rPr>
            </w:pPr>
            <w:r>
              <w:rPr>
                <w:rFonts w:ascii="Verdana" w:hAnsi="Verdana"/>
              </w:rPr>
              <w:t xml:space="preserve">Zet de proefopstelling klaar. Laat hierbij </w:t>
            </w:r>
            <w:r w:rsidR="00632731">
              <w:rPr>
                <w:rFonts w:ascii="Verdana" w:hAnsi="Verdana"/>
              </w:rPr>
              <w:t xml:space="preserve">enkele </w:t>
            </w:r>
            <w:r>
              <w:rPr>
                <w:rFonts w:ascii="Verdana" w:hAnsi="Verdana"/>
              </w:rPr>
              <w:t>leerlingen helpen.</w:t>
            </w:r>
            <w:r w:rsidR="00B34E0F">
              <w:rPr>
                <w:rFonts w:ascii="Verdana" w:hAnsi="Verdana"/>
              </w:rPr>
              <w:t xml:space="preserve"> </w:t>
            </w:r>
          </w:p>
          <w:p w14:paraId="7573BB28" w14:textId="3F69BF2A" w:rsidR="00B0264A" w:rsidRPr="00AA7EF6" w:rsidRDefault="00B0264A" w:rsidP="00AA7EF6">
            <w:pPr>
              <w:pStyle w:val="Normal0"/>
              <w:numPr>
                <w:ilvl w:val="0"/>
                <w:numId w:val="26"/>
              </w:numPr>
              <w:pBdr>
                <w:top w:val="nil"/>
                <w:left w:val="nil"/>
                <w:bottom w:val="nil"/>
                <w:right w:val="nil"/>
                <w:between w:val="nil"/>
              </w:pBdr>
              <w:spacing w:line="276" w:lineRule="auto"/>
              <w:ind w:left="714" w:hanging="357"/>
              <w:rPr>
                <w:rFonts w:ascii="Verdana" w:hAnsi="Verdana"/>
              </w:rPr>
            </w:pPr>
            <w:r w:rsidRPr="00AA7EF6">
              <w:rPr>
                <w:rFonts w:ascii="Verdana" w:hAnsi="Verdana"/>
              </w:rPr>
              <w:t xml:space="preserve">waarneming: noteer </w:t>
            </w:r>
            <w:r w:rsidR="00EE35A9" w:rsidRPr="00AA7EF6">
              <w:rPr>
                <w:rFonts w:ascii="Verdana" w:hAnsi="Verdana"/>
              </w:rPr>
              <w:t>de antwoorden op de vragen</w:t>
            </w:r>
            <w:r w:rsidRPr="00AA7EF6">
              <w:rPr>
                <w:rFonts w:ascii="Verdana" w:hAnsi="Verdana"/>
              </w:rPr>
              <w:t xml:space="preserve"> in het logboek.</w:t>
            </w:r>
          </w:p>
          <w:p w14:paraId="33D03CBF" w14:textId="695B2D60" w:rsidR="00A67B66" w:rsidRPr="008D4FFF" w:rsidRDefault="00B0264A" w:rsidP="00A67B66">
            <w:pPr>
              <w:pStyle w:val="Normal0"/>
              <w:numPr>
                <w:ilvl w:val="0"/>
                <w:numId w:val="26"/>
              </w:numPr>
              <w:pBdr>
                <w:top w:val="nil"/>
                <w:left w:val="nil"/>
                <w:bottom w:val="nil"/>
                <w:right w:val="nil"/>
                <w:between w:val="nil"/>
              </w:pBdr>
              <w:spacing w:line="276" w:lineRule="auto"/>
              <w:ind w:left="714" w:hanging="357"/>
              <w:rPr>
                <w:rFonts w:ascii="Verdana" w:hAnsi="Verdana"/>
              </w:rPr>
            </w:pPr>
            <w:r w:rsidRPr="009873FC">
              <w:rPr>
                <w:rFonts w:ascii="Verdana" w:hAnsi="Verdana"/>
              </w:rPr>
              <w:t>conclusie: vul de conc</w:t>
            </w:r>
            <w:r w:rsidR="009630C8">
              <w:rPr>
                <w:rFonts w:ascii="Verdana" w:hAnsi="Verdana"/>
              </w:rPr>
              <w:t>lusie in</w:t>
            </w:r>
            <w:r w:rsidRPr="009873FC">
              <w:rPr>
                <w:rFonts w:ascii="Verdana" w:hAnsi="Verdana"/>
              </w:rPr>
              <w:t>.</w:t>
            </w:r>
            <w:r w:rsidR="00C00B28">
              <w:rPr>
                <w:rFonts w:ascii="Verdana" w:hAnsi="Verdana"/>
              </w:rPr>
              <w:t xml:space="preserve"> Deze geeft een antwoord op de ond</w:t>
            </w:r>
            <w:r w:rsidR="00857C1E">
              <w:rPr>
                <w:rFonts w:ascii="Verdana" w:hAnsi="Verdana"/>
              </w:rPr>
              <w:t>er</w:t>
            </w:r>
            <w:r w:rsidR="00C00B28">
              <w:rPr>
                <w:rFonts w:ascii="Verdana" w:hAnsi="Verdana"/>
              </w:rPr>
              <w:t>zoeksvraag.</w:t>
            </w:r>
          </w:p>
          <w:p w14:paraId="1E7BD459" w14:textId="77777777" w:rsidR="008D4FFF" w:rsidRDefault="008D4FFF" w:rsidP="00A67B66">
            <w:pPr>
              <w:pStyle w:val="Normal0"/>
              <w:pBdr>
                <w:top w:val="nil"/>
                <w:left w:val="nil"/>
                <w:bottom w:val="nil"/>
                <w:right w:val="nil"/>
                <w:between w:val="nil"/>
              </w:pBdr>
              <w:spacing w:line="276" w:lineRule="auto"/>
              <w:rPr>
                <w:rFonts w:ascii="Verdana" w:hAnsi="Verdana"/>
              </w:rPr>
            </w:pPr>
          </w:p>
          <w:p w14:paraId="4E2CE7A8" w14:textId="69E8AE83" w:rsidR="00A67B66" w:rsidRDefault="00A67B66" w:rsidP="00A67B66">
            <w:pPr>
              <w:pStyle w:val="Normal0"/>
              <w:pBdr>
                <w:top w:val="nil"/>
                <w:left w:val="nil"/>
                <w:bottom w:val="nil"/>
                <w:right w:val="nil"/>
                <w:between w:val="nil"/>
              </w:pBdr>
              <w:spacing w:line="276" w:lineRule="auto"/>
              <w:rPr>
                <w:rFonts w:ascii="Verdana" w:hAnsi="Verdana"/>
              </w:rPr>
            </w:pPr>
            <w:r>
              <w:rPr>
                <w:rFonts w:ascii="Verdana" w:hAnsi="Verdana"/>
              </w:rPr>
              <w:t xml:space="preserve">Tip: </w:t>
            </w:r>
          </w:p>
          <w:p w14:paraId="5294BA5D" w14:textId="593E323A" w:rsidR="00B34E0F" w:rsidRDefault="00B34E0F" w:rsidP="00A67B66">
            <w:pPr>
              <w:pStyle w:val="Normal0"/>
              <w:pBdr>
                <w:top w:val="nil"/>
                <w:left w:val="nil"/>
                <w:bottom w:val="nil"/>
                <w:right w:val="nil"/>
                <w:between w:val="nil"/>
              </w:pBdr>
              <w:spacing w:line="276" w:lineRule="auto"/>
              <w:rPr>
                <w:rFonts w:ascii="Verdana" w:hAnsi="Verdana"/>
              </w:rPr>
            </w:pPr>
            <w:r>
              <w:rPr>
                <w:rFonts w:ascii="Verdana" w:hAnsi="Verdana"/>
              </w:rPr>
              <w:t>Gebruik meerdere selderstengels en geef deze door in de klas, zodat het noteren van waarnemingen vlot verlopen.</w:t>
            </w:r>
          </w:p>
          <w:p w14:paraId="5BC8AA1A" w14:textId="1718DD5C" w:rsidR="00A67B66" w:rsidRPr="009873FC" w:rsidRDefault="00A67B66" w:rsidP="00A67B66">
            <w:pPr>
              <w:pStyle w:val="Normal0"/>
              <w:pBdr>
                <w:top w:val="nil"/>
                <w:left w:val="nil"/>
                <w:bottom w:val="nil"/>
                <w:right w:val="nil"/>
                <w:between w:val="nil"/>
              </w:pBdr>
              <w:spacing w:line="276" w:lineRule="auto"/>
              <w:rPr>
                <w:rFonts w:ascii="Verdana" w:hAnsi="Verdana"/>
              </w:rPr>
            </w:pPr>
            <w:r>
              <w:rPr>
                <w:rFonts w:ascii="Verdana" w:hAnsi="Verdana"/>
              </w:rPr>
              <w:t>Zet de onderzoeksopdrachten enkele weken op voorhand klaar, zodat de leerling direct waarnemingen en conclusies kunnen trekken. Of kom later terug om de waarnemingen en conclusies te noteren.</w:t>
            </w:r>
          </w:p>
          <w:p w14:paraId="5CDB489E" w14:textId="77777777" w:rsidR="005F4715" w:rsidRPr="00FC7731" w:rsidRDefault="005F4715" w:rsidP="00912FFE">
            <w:pPr>
              <w:pStyle w:val="Normal0"/>
              <w:pBdr>
                <w:top w:val="nil"/>
                <w:left w:val="nil"/>
                <w:bottom w:val="nil"/>
                <w:right w:val="nil"/>
                <w:between w:val="nil"/>
              </w:pBdr>
              <w:rPr>
                <w:rFonts w:ascii="Verdana" w:hAnsi="Verdana"/>
                <w:u w:val="single"/>
              </w:rPr>
            </w:pPr>
          </w:p>
          <w:p w14:paraId="13DA6E50" w14:textId="1B832203" w:rsidR="00FC7731" w:rsidRPr="00FC7731" w:rsidRDefault="00FC7731" w:rsidP="00912FFE">
            <w:pPr>
              <w:pStyle w:val="Normal0"/>
              <w:pBdr>
                <w:top w:val="nil"/>
                <w:left w:val="nil"/>
                <w:bottom w:val="nil"/>
                <w:right w:val="nil"/>
                <w:between w:val="nil"/>
              </w:pBdr>
              <w:rPr>
                <w:rFonts w:ascii="Verdana" w:hAnsi="Verdana"/>
                <w:u w:val="single"/>
              </w:rPr>
            </w:pPr>
            <w:r w:rsidRPr="00FC7731">
              <w:rPr>
                <w:rFonts w:ascii="Verdana" w:hAnsi="Verdana"/>
                <w:u w:val="single"/>
              </w:rPr>
              <w:t>Onderzoeksopdracht 2: transpiratie bij planten</w:t>
            </w:r>
            <w:r>
              <w:rPr>
                <w:rFonts w:ascii="Verdana" w:hAnsi="Verdana"/>
                <w:u w:val="single"/>
              </w:rPr>
              <w:t>:</w:t>
            </w:r>
          </w:p>
          <w:p w14:paraId="5F72E9D0" w14:textId="585BD040" w:rsidR="00F370FD" w:rsidRPr="00407A1C" w:rsidRDefault="00F370FD" w:rsidP="00F370FD">
            <w:pPr>
              <w:pStyle w:val="Normal0"/>
              <w:pBdr>
                <w:top w:val="nil"/>
                <w:left w:val="nil"/>
                <w:bottom w:val="nil"/>
                <w:right w:val="nil"/>
                <w:between w:val="nil"/>
              </w:pBdr>
              <w:rPr>
                <w:rFonts w:ascii="Verdana" w:hAnsi="Verdana"/>
                <w:i/>
                <w:iCs/>
              </w:rPr>
            </w:pPr>
            <w:r w:rsidRPr="00407A1C">
              <w:rPr>
                <w:rFonts w:ascii="Verdana" w:hAnsi="Verdana"/>
                <w:i/>
                <w:iCs/>
              </w:rPr>
              <w:t>Leerlingenbundel: p. 3</w:t>
            </w:r>
            <w:r w:rsidR="000A78A1" w:rsidRPr="00407A1C">
              <w:rPr>
                <w:rFonts w:ascii="Verdana" w:hAnsi="Verdana"/>
                <w:i/>
                <w:iCs/>
              </w:rPr>
              <w:t>8-39</w:t>
            </w:r>
          </w:p>
          <w:p w14:paraId="5680BB2F" w14:textId="7030E102" w:rsidR="00F370FD" w:rsidRDefault="00F370FD" w:rsidP="00F370FD">
            <w:pPr>
              <w:pStyle w:val="Normal0"/>
              <w:pBdr>
                <w:top w:val="nil"/>
                <w:left w:val="nil"/>
                <w:bottom w:val="nil"/>
                <w:right w:val="nil"/>
                <w:between w:val="nil"/>
              </w:pBdr>
              <w:rPr>
                <w:rFonts w:ascii="Verdana" w:hAnsi="Verdana"/>
                <w:i/>
                <w:iCs/>
              </w:rPr>
            </w:pPr>
            <w:r w:rsidRPr="00407A1C">
              <w:rPr>
                <w:rFonts w:ascii="Verdana" w:hAnsi="Verdana"/>
                <w:i/>
                <w:iCs/>
              </w:rPr>
              <w:t>PPT</w:t>
            </w:r>
            <w:r w:rsidR="00D94F2E">
              <w:rPr>
                <w:rFonts w:ascii="Verdana" w:hAnsi="Verdana"/>
                <w:i/>
                <w:iCs/>
              </w:rPr>
              <w:t>-</w:t>
            </w:r>
            <w:r w:rsidRPr="00407A1C">
              <w:rPr>
                <w:rFonts w:ascii="Verdana" w:hAnsi="Verdana"/>
                <w:i/>
                <w:iCs/>
              </w:rPr>
              <w:t xml:space="preserve">dia </w:t>
            </w:r>
            <w:r w:rsidR="00407A1C" w:rsidRPr="00407A1C">
              <w:rPr>
                <w:rFonts w:ascii="Verdana" w:hAnsi="Verdana"/>
                <w:i/>
                <w:iCs/>
              </w:rPr>
              <w:t>18-21</w:t>
            </w:r>
          </w:p>
          <w:p w14:paraId="70B4B439" w14:textId="77777777" w:rsidR="00F370FD" w:rsidRDefault="00F370FD" w:rsidP="00F370FD">
            <w:pPr>
              <w:pStyle w:val="Normal0"/>
              <w:pBdr>
                <w:top w:val="nil"/>
                <w:left w:val="nil"/>
                <w:bottom w:val="nil"/>
                <w:right w:val="nil"/>
                <w:between w:val="nil"/>
              </w:pBdr>
              <w:rPr>
                <w:rFonts w:ascii="Verdana" w:hAnsi="Verdana"/>
                <w:b/>
                <w:bCs/>
              </w:rPr>
            </w:pPr>
          </w:p>
          <w:p w14:paraId="2A68802B" w14:textId="77777777" w:rsidR="003F0943" w:rsidRDefault="003F0943" w:rsidP="00F370FD">
            <w:pPr>
              <w:pStyle w:val="Normal0"/>
              <w:pBdr>
                <w:top w:val="nil"/>
                <w:left w:val="nil"/>
                <w:bottom w:val="nil"/>
                <w:right w:val="nil"/>
                <w:between w:val="nil"/>
              </w:pBdr>
              <w:rPr>
                <w:rFonts w:ascii="Verdana" w:hAnsi="Verdana"/>
                <w:b/>
                <w:bCs/>
              </w:rPr>
            </w:pPr>
          </w:p>
          <w:p w14:paraId="2129196F" w14:textId="0CE60E06" w:rsidR="00F370FD" w:rsidRPr="00FC7731" w:rsidRDefault="00F370FD" w:rsidP="00F370FD">
            <w:pPr>
              <w:pStyle w:val="Normal0"/>
              <w:pBdr>
                <w:top w:val="nil"/>
                <w:left w:val="nil"/>
                <w:bottom w:val="nil"/>
                <w:right w:val="nil"/>
                <w:between w:val="nil"/>
              </w:pBdr>
              <w:rPr>
                <w:rFonts w:ascii="Verdana" w:hAnsi="Verdana"/>
                <w:b/>
                <w:bCs/>
              </w:rPr>
            </w:pPr>
            <w:r>
              <w:rPr>
                <w:rFonts w:ascii="Verdana" w:hAnsi="Verdana"/>
                <w:b/>
                <w:bCs/>
              </w:rPr>
              <w:lastRenderedPageBreak/>
              <w:t>Demoproef:</w:t>
            </w:r>
          </w:p>
          <w:p w14:paraId="20C4AD79" w14:textId="77777777" w:rsidR="00EE35A9" w:rsidRPr="009873FC" w:rsidRDefault="00EE35A9" w:rsidP="00EE35A9">
            <w:pPr>
              <w:pStyle w:val="Normal0"/>
              <w:pBdr>
                <w:top w:val="nil"/>
                <w:left w:val="nil"/>
                <w:bottom w:val="nil"/>
                <w:right w:val="nil"/>
                <w:between w:val="nil"/>
              </w:pBdr>
              <w:rPr>
                <w:rFonts w:ascii="Verdana" w:hAnsi="Verdana"/>
              </w:rPr>
            </w:pPr>
            <w:r>
              <w:rPr>
                <w:rFonts w:ascii="Verdana" w:hAnsi="Verdana"/>
              </w:rPr>
              <w:t>Geef de leerlingen de volgende instructies:</w:t>
            </w:r>
          </w:p>
          <w:p w14:paraId="343FC6DC" w14:textId="2089F7A2" w:rsidR="00EE35A9" w:rsidRPr="008A0838" w:rsidRDefault="00EE35A9" w:rsidP="00325B07">
            <w:pPr>
              <w:pStyle w:val="Normal0"/>
              <w:numPr>
                <w:ilvl w:val="0"/>
                <w:numId w:val="26"/>
              </w:numPr>
              <w:pBdr>
                <w:top w:val="nil"/>
                <w:left w:val="nil"/>
                <w:bottom w:val="nil"/>
                <w:right w:val="nil"/>
                <w:between w:val="nil"/>
              </w:pBdr>
              <w:spacing w:line="276" w:lineRule="auto"/>
              <w:ind w:left="714" w:hanging="357"/>
              <w:rPr>
                <w:rFonts w:ascii="Verdana" w:hAnsi="Verdana"/>
              </w:rPr>
            </w:pPr>
            <w:r w:rsidRPr="008A0838">
              <w:rPr>
                <w:rFonts w:ascii="Verdana" w:hAnsi="Verdana"/>
              </w:rPr>
              <w:t xml:space="preserve">situering: lees de situering van </w:t>
            </w:r>
            <w:r w:rsidR="00C2332F">
              <w:rPr>
                <w:rFonts w:ascii="Verdana" w:hAnsi="Verdana"/>
              </w:rPr>
              <w:t>de</w:t>
            </w:r>
            <w:r w:rsidRPr="008A0838">
              <w:rPr>
                <w:rFonts w:ascii="Verdana" w:hAnsi="Verdana"/>
              </w:rPr>
              <w:t xml:space="preserve"> onderzoeksopdracht</w:t>
            </w:r>
          </w:p>
          <w:p w14:paraId="4978E649" w14:textId="77777777" w:rsidR="00AA7EF6" w:rsidRDefault="00EE35A9" w:rsidP="00AA7EF6">
            <w:pPr>
              <w:pStyle w:val="Normal0"/>
              <w:numPr>
                <w:ilvl w:val="0"/>
                <w:numId w:val="26"/>
              </w:numPr>
              <w:pBdr>
                <w:top w:val="nil"/>
                <w:left w:val="nil"/>
                <w:bottom w:val="nil"/>
                <w:right w:val="nil"/>
                <w:between w:val="nil"/>
              </w:pBdr>
              <w:spacing w:line="276" w:lineRule="auto"/>
              <w:ind w:left="714" w:hanging="357"/>
              <w:rPr>
                <w:rFonts w:ascii="Verdana" w:hAnsi="Verdana"/>
              </w:rPr>
            </w:pPr>
            <w:r w:rsidRPr="008A0838">
              <w:rPr>
                <w:rFonts w:ascii="Verdana" w:hAnsi="Verdana"/>
              </w:rPr>
              <w:t>onderzoeksvraag en hypothese: formuleer na het lezen van de situering een goede onderzoeksvraag en een hypothese.</w:t>
            </w:r>
          </w:p>
          <w:p w14:paraId="067AFFD4" w14:textId="3F9F1155" w:rsidR="008D4FFF" w:rsidRDefault="008D4FFF" w:rsidP="008D4FFF">
            <w:pPr>
              <w:pStyle w:val="Normal0"/>
              <w:numPr>
                <w:ilvl w:val="0"/>
                <w:numId w:val="36"/>
              </w:numPr>
              <w:pBdr>
                <w:top w:val="nil"/>
                <w:left w:val="nil"/>
                <w:bottom w:val="nil"/>
                <w:right w:val="nil"/>
                <w:between w:val="nil"/>
              </w:pBdr>
              <w:spacing w:line="276" w:lineRule="auto"/>
              <w:rPr>
                <w:rFonts w:ascii="Verdana" w:hAnsi="Verdana"/>
              </w:rPr>
            </w:pPr>
            <w:r>
              <w:rPr>
                <w:rFonts w:ascii="Verdana" w:hAnsi="Verdana"/>
              </w:rPr>
              <w:t>Zet de proefopstelling klaar. Laat hierbij</w:t>
            </w:r>
            <w:r w:rsidR="00632731">
              <w:rPr>
                <w:rFonts w:ascii="Verdana" w:hAnsi="Verdana"/>
              </w:rPr>
              <w:t xml:space="preserve"> enkele</w:t>
            </w:r>
            <w:r>
              <w:rPr>
                <w:rFonts w:ascii="Verdana" w:hAnsi="Verdana"/>
              </w:rPr>
              <w:t xml:space="preserve"> leerlingen helpen.</w:t>
            </w:r>
          </w:p>
          <w:p w14:paraId="1D184D63" w14:textId="3E276027" w:rsidR="00EE35A9" w:rsidRPr="00AA7EF6" w:rsidRDefault="00EE35A9" w:rsidP="00AA7EF6">
            <w:pPr>
              <w:pStyle w:val="Normal0"/>
              <w:numPr>
                <w:ilvl w:val="0"/>
                <w:numId w:val="26"/>
              </w:numPr>
              <w:pBdr>
                <w:top w:val="nil"/>
                <w:left w:val="nil"/>
                <w:bottom w:val="nil"/>
                <w:right w:val="nil"/>
                <w:between w:val="nil"/>
              </w:pBdr>
              <w:spacing w:line="276" w:lineRule="auto"/>
              <w:ind w:left="714" w:hanging="357"/>
              <w:rPr>
                <w:rFonts w:ascii="Verdana" w:hAnsi="Verdana"/>
              </w:rPr>
            </w:pPr>
            <w:r w:rsidRPr="00AA7EF6">
              <w:rPr>
                <w:rFonts w:ascii="Verdana" w:hAnsi="Verdana"/>
              </w:rPr>
              <w:t xml:space="preserve">waarneming: noteer de antwoorden op de vragen in het logboek. </w:t>
            </w:r>
          </w:p>
          <w:p w14:paraId="1ED92E0B" w14:textId="6BA9FD11" w:rsidR="006F555E" w:rsidRDefault="00EE35A9" w:rsidP="2E1DE8D7">
            <w:pPr>
              <w:pStyle w:val="Normal0"/>
              <w:numPr>
                <w:ilvl w:val="0"/>
                <w:numId w:val="26"/>
              </w:numPr>
              <w:pBdr>
                <w:top w:val="nil"/>
                <w:left w:val="nil"/>
                <w:bottom w:val="nil"/>
                <w:right w:val="nil"/>
                <w:between w:val="nil"/>
              </w:pBdr>
              <w:spacing w:line="276" w:lineRule="auto"/>
              <w:ind w:left="714" w:hanging="357"/>
              <w:rPr>
                <w:rFonts w:ascii="Verdana" w:hAnsi="Verdana"/>
              </w:rPr>
            </w:pPr>
            <w:r w:rsidRPr="009873FC">
              <w:rPr>
                <w:rFonts w:ascii="Verdana" w:hAnsi="Verdana"/>
              </w:rPr>
              <w:t xml:space="preserve">conclusie: </w:t>
            </w:r>
            <w:r w:rsidR="009630C8" w:rsidRPr="009873FC">
              <w:rPr>
                <w:rFonts w:ascii="Verdana" w:hAnsi="Verdana"/>
              </w:rPr>
              <w:t>vul de conc</w:t>
            </w:r>
            <w:r w:rsidR="009630C8">
              <w:rPr>
                <w:rFonts w:ascii="Verdana" w:hAnsi="Verdana"/>
              </w:rPr>
              <w:t>lusie in</w:t>
            </w:r>
            <w:r w:rsidR="009630C8" w:rsidRPr="009873FC">
              <w:rPr>
                <w:rFonts w:ascii="Verdana" w:hAnsi="Verdana"/>
              </w:rPr>
              <w:t>.</w:t>
            </w:r>
          </w:p>
          <w:p w14:paraId="6FA8F0CC" w14:textId="77777777" w:rsidR="00D94F2E" w:rsidRPr="00972DC8" w:rsidRDefault="00D94F2E" w:rsidP="00D94F2E">
            <w:pPr>
              <w:pStyle w:val="Normal0"/>
              <w:pBdr>
                <w:top w:val="nil"/>
                <w:left w:val="nil"/>
                <w:bottom w:val="nil"/>
                <w:right w:val="nil"/>
                <w:between w:val="nil"/>
              </w:pBdr>
              <w:spacing w:line="276" w:lineRule="auto"/>
              <w:rPr>
                <w:rFonts w:ascii="Verdana" w:hAnsi="Verdana"/>
              </w:rPr>
            </w:pPr>
          </w:p>
          <w:p w14:paraId="4D5167B3" w14:textId="77777777" w:rsidR="00A67B66" w:rsidRDefault="00A67B66" w:rsidP="00A67B66">
            <w:pPr>
              <w:pStyle w:val="Normal0"/>
              <w:pBdr>
                <w:top w:val="nil"/>
                <w:left w:val="nil"/>
                <w:bottom w:val="nil"/>
                <w:right w:val="nil"/>
                <w:between w:val="nil"/>
              </w:pBdr>
              <w:spacing w:line="276" w:lineRule="auto"/>
              <w:rPr>
                <w:rFonts w:ascii="Verdana" w:hAnsi="Verdana"/>
              </w:rPr>
            </w:pPr>
            <w:r>
              <w:rPr>
                <w:rFonts w:ascii="Verdana" w:hAnsi="Verdana"/>
              </w:rPr>
              <w:t xml:space="preserve">Tip: </w:t>
            </w:r>
          </w:p>
          <w:p w14:paraId="4704208F" w14:textId="2FF0CC58" w:rsidR="00A67B66" w:rsidRPr="009873FC" w:rsidRDefault="00A67B66" w:rsidP="00A67B66">
            <w:pPr>
              <w:pStyle w:val="Normal0"/>
              <w:pBdr>
                <w:top w:val="nil"/>
                <w:left w:val="nil"/>
                <w:bottom w:val="nil"/>
                <w:right w:val="nil"/>
                <w:between w:val="nil"/>
              </w:pBdr>
              <w:spacing w:line="276" w:lineRule="auto"/>
              <w:rPr>
                <w:rFonts w:ascii="Verdana" w:hAnsi="Verdana"/>
              </w:rPr>
            </w:pPr>
            <w:r>
              <w:rPr>
                <w:rFonts w:ascii="Verdana" w:hAnsi="Verdana"/>
              </w:rPr>
              <w:t>Zet de onderzoeksopdrachten enkele weken op voorhand klaar, zodat de leerling direct waarnemingen en conclusies kunnen trekken. Of kom later terug om de waarnemingen en conclusies te noteren.</w:t>
            </w:r>
          </w:p>
          <w:p w14:paraId="000000A2" w14:textId="516D3197" w:rsidR="006F555E" w:rsidRPr="00A54D7F" w:rsidRDefault="006F555E">
            <w:pPr>
              <w:pStyle w:val="Normal0"/>
              <w:rPr>
                <w:rFonts w:ascii="Verdana" w:hAnsi="Verdana"/>
              </w:rPr>
            </w:pPr>
          </w:p>
        </w:tc>
      </w:tr>
      <w:tr w:rsidR="00462522" w:rsidRPr="00A54D7F" w14:paraId="0BE58293"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E97AD71" w14:textId="5AC7B343" w:rsidR="00462522" w:rsidRPr="00A54D7F" w:rsidRDefault="00404543">
            <w:pPr>
              <w:pStyle w:val="Normal0"/>
              <w:widowControl w:val="0"/>
              <w:rPr>
                <w:rFonts w:ascii="Verdana" w:hAnsi="Verdana"/>
                <w:b/>
              </w:rPr>
            </w:pPr>
            <w:r>
              <w:rPr>
                <w:rFonts w:ascii="Verdana" w:hAnsi="Verdana"/>
                <w:b/>
              </w:rPr>
              <w:lastRenderedPageBreak/>
              <w:t xml:space="preserve">Evaluatie: </w:t>
            </w:r>
            <w:r>
              <w:rPr>
                <w:rFonts w:ascii="Verdana" w:hAnsi="Verdana"/>
                <w:bCs/>
              </w:rPr>
              <w:t>(zie evaluatiecriteria)</w:t>
            </w:r>
          </w:p>
        </w:tc>
      </w:tr>
      <w:tr w:rsidR="006F555E" w:rsidRPr="00A54D7F" w14:paraId="67F9A444"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3" w14:textId="77777777" w:rsidR="006F555E" w:rsidRPr="00A54D7F" w:rsidRDefault="00200099">
            <w:pPr>
              <w:pStyle w:val="Normal0"/>
              <w:widowControl w:val="0"/>
              <w:rPr>
                <w:rFonts w:ascii="Verdana" w:hAnsi="Verdana"/>
              </w:rPr>
            </w:pPr>
            <w:r w:rsidRPr="00A54D7F">
              <w:rPr>
                <w:rFonts w:ascii="Verdana" w:hAnsi="Verdana"/>
                <w:b/>
              </w:rPr>
              <w:t>Ondersteunend materiaal voor leerlingen en leerkrachten</w:t>
            </w:r>
            <w:r w:rsidRPr="00A54D7F">
              <w:rPr>
                <w:rFonts w:ascii="Verdana" w:hAnsi="Verdana"/>
              </w:rPr>
              <w:t>:</w:t>
            </w:r>
          </w:p>
          <w:p w14:paraId="3F39E3D9" w14:textId="77777777" w:rsidR="00F74F31" w:rsidRPr="00972DC8" w:rsidRDefault="00F74F31">
            <w:pPr>
              <w:pStyle w:val="Normal0"/>
              <w:widowControl w:val="0"/>
              <w:rPr>
                <w:rFonts w:ascii="Verdana" w:hAnsi="Verdana"/>
                <w:i/>
                <w:sz w:val="16"/>
                <w:szCs w:val="16"/>
              </w:rPr>
            </w:pPr>
          </w:p>
          <w:p w14:paraId="482A2EAE" w14:textId="77777777" w:rsidR="00A92150" w:rsidRDefault="00A92150" w:rsidP="00325B07">
            <w:pPr>
              <w:pStyle w:val="Normal0"/>
              <w:widowControl w:val="0"/>
              <w:numPr>
                <w:ilvl w:val="0"/>
                <w:numId w:val="20"/>
              </w:numPr>
              <w:spacing w:line="276" w:lineRule="auto"/>
              <w:ind w:left="714" w:hanging="357"/>
              <w:rPr>
                <w:rFonts w:ascii="Verdana" w:hAnsi="Verdana"/>
                <w:iCs/>
              </w:rPr>
            </w:pPr>
            <w:r>
              <w:rPr>
                <w:rFonts w:ascii="Verdana" w:hAnsi="Verdana"/>
                <w:iCs/>
              </w:rPr>
              <w:t>Leerlingenbundel (blanco)</w:t>
            </w:r>
          </w:p>
          <w:p w14:paraId="154DA573" w14:textId="77777777" w:rsidR="00A92150" w:rsidRDefault="00A92150" w:rsidP="00325B07">
            <w:pPr>
              <w:pStyle w:val="Normal0"/>
              <w:widowControl w:val="0"/>
              <w:numPr>
                <w:ilvl w:val="0"/>
                <w:numId w:val="20"/>
              </w:numPr>
              <w:spacing w:line="276" w:lineRule="auto"/>
              <w:ind w:left="714" w:hanging="357"/>
              <w:rPr>
                <w:rFonts w:ascii="Verdana" w:hAnsi="Verdana"/>
                <w:iCs/>
              </w:rPr>
            </w:pPr>
            <w:r>
              <w:rPr>
                <w:rFonts w:ascii="Verdana" w:hAnsi="Verdana"/>
                <w:iCs/>
              </w:rPr>
              <w:t>Leerlingenbundel (ingevuld)</w:t>
            </w:r>
          </w:p>
          <w:p w14:paraId="5ED0F741" w14:textId="77777777" w:rsidR="00A92150" w:rsidRDefault="00A92150" w:rsidP="00325B07">
            <w:pPr>
              <w:pStyle w:val="Normal0"/>
              <w:widowControl w:val="0"/>
              <w:numPr>
                <w:ilvl w:val="0"/>
                <w:numId w:val="20"/>
              </w:numPr>
              <w:spacing w:line="276" w:lineRule="auto"/>
              <w:ind w:left="714" w:hanging="357"/>
              <w:rPr>
                <w:rFonts w:ascii="Verdana" w:hAnsi="Verdana"/>
              </w:rPr>
            </w:pPr>
            <w:r w:rsidRPr="79DA3FDE">
              <w:rPr>
                <w:rFonts w:ascii="Verdana" w:hAnsi="Verdana"/>
              </w:rPr>
              <w:t>PowerPointpresentatie</w:t>
            </w:r>
          </w:p>
          <w:p w14:paraId="71E298B6" w14:textId="77777777" w:rsidR="00A92150" w:rsidRDefault="00A92150" w:rsidP="00972DC8">
            <w:pPr>
              <w:pStyle w:val="Normal0"/>
              <w:widowControl w:val="0"/>
              <w:numPr>
                <w:ilvl w:val="0"/>
                <w:numId w:val="20"/>
              </w:numPr>
              <w:spacing w:line="276" w:lineRule="auto"/>
              <w:ind w:left="714" w:hanging="357"/>
              <w:rPr>
                <w:rFonts w:ascii="Verdana" w:hAnsi="Verdana"/>
              </w:rPr>
            </w:pPr>
            <w:r>
              <w:rPr>
                <w:rFonts w:ascii="Verdana" w:hAnsi="Verdana"/>
              </w:rPr>
              <w:t>Logboek</w:t>
            </w:r>
          </w:p>
          <w:p w14:paraId="000000A9" w14:textId="2057E9AB" w:rsidR="00F74F31" w:rsidRPr="00972DC8" w:rsidRDefault="00F74F31" w:rsidP="00F74F31">
            <w:pPr>
              <w:pStyle w:val="Normal0"/>
              <w:widowControl w:val="0"/>
              <w:spacing w:line="276" w:lineRule="auto"/>
              <w:ind w:left="714"/>
              <w:rPr>
                <w:rFonts w:ascii="Verdana" w:hAnsi="Verdana"/>
              </w:rPr>
            </w:pPr>
          </w:p>
        </w:tc>
      </w:tr>
      <w:tr w:rsidR="006F555E" w:rsidRPr="00A54D7F" w14:paraId="22B3F02A"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A" w14:textId="77777777" w:rsidR="006F555E" w:rsidRPr="00A54D7F" w:rsidRDefault="00200099">
            <w:pPr>
              <w:pStyle w:val="Normal0"/>
              <w:widowControl w:val="0"/>
              <w:rPr>
                <w:rFonts w:ascii="Verdana" w:hAnsi="Verdana"/>
              </w:rPr>
            </w:pPr>
            <w:r w:rsidRPr="00D51EAD">
              <w:rPr>
                <w:rFonts w:ascii="Verdana" w:hAnsi="Verdana"/>
                <w:b/>
              </w:rPr>
              <w:t>Reader</w:t>
            </w:r>
            <w:r w:rsidRPr="00D51EAD">
              <w:rPr>
                <w:rFonts w:ascii="Verdana" w:hAnsi="Verdana"/>
              </w:rPr>
              <w:t>:</w:t>
            </w:r>
          </w:p>
          <w:p w14:paraId="000000AB" w14:textId="77777777" w:rsidR="006F555E" w:rsidRPr="00A54D7F" w:rsidRDefault="00200099">
            <w:pPr>
              <w:pStyle w:val="Normal0"/>
              <w:widowControl w:val="0"/>
              <w:rPr>
                <w:rFonts w:ascii="Verdana" w:hAnsi="Verdana"/>
                <w:sz w:val="16"/>
                <w:szCs w:val="16"/>
              </w:rPr>
            </w:pPr>
            <w:r w:rsidRPr="00A54D7F">
              <w:rPr>
                <w:rFonts w:ascii="Verdana" w:hAnsi="Verdana"/>
                <w:sz w:val="16"/>
                <w:szCs w:val="16"/>
              </w:rPr>
              <w:t>Dit zijn verwijzingen naar voor de leerkracht interessante bronnen over deze bouwsteen met extra achtergrondinformatie (filmpjes, boeken, artikels, websites, etc.)</w:t>
            </w:r>
          </w:p>
          <w:p w14:paraId="000000AC" w14:textId="77777777" w:rsidR="006F555E" w:rsidRPr="00A54D7F" w:rsidRDefault="006F555E">
            <w:pPr>
              <w:pStyle w:val="Normal0"/>
              <w:widowControl w:val="0"/>
              <w:rPr>
                <w:rFonts w:ascii="Verdana" w:hAnsi="Verdana"/>
              </w:rPr>
            </w:pPr>
          </w:p>
          <w:p w14:paraId="2DE28C2D" w14:textId="77777777" w:rsidR="0065272F" w:rsidRDefault="0065272F" w:rsidP="00C86306">
            <w:pPr>
              <w:pStyle w:val="Normal0"/>
              <w:numPr>
                <w:ilvl w:val="0"/>
                <w:numId w:val="37"/>
              </w:numPr>
              <w:pBdr>
                <w:top w:val="nil"/>
                <w:left w:val="nil"/>
                <w:bottom w:val="nil"/>
                <w:right w:val="nil"/>
                <w:between w:val="nil"/>
              </w:pBdr>
              <w:rPr>
                <w:rFonts w:ascii="Verdana" w:hAnsi="Verdana"/>
              </w:rPr>
            </w:pPr>
            <w:hyperlink r:id="rId15" w:history="1">
              <w:r w:rsidRPr="001B1ACC">
                <w:rPr>
                  <w:rStyle w:val="Hyperlink"/>
                  <w:rFonts w:ascii="Verdana" w:hAnsi="Verdana"/>
                </w:rPr>
                <w:t>https://www.youtube.com/watch?v=9h21d6mu8A4</w:t>
              </w:r>
            </w:hyperlink>
            <w:r>
              <w:rPr>
                <w:rFonts w:ascii="Verdana" w:hAnsi="Verdana"/>
              </w:rPr>
              <w:t xml:space="preserve"> </w:t>
            </w:r>
          </w:p>
          <w:p w14:paraId="420A7AB7" w14:textId="77777777" w:rsidR="006F555E" w:rsidRDefault="00C86306" w:rsidP="00383272">
            <w:pPr>
              <w:pStyle w:val="Normal0"/>
              <w:numPr>
                <w:ilvl w:val="0"/>
                <w:numId w:val="37"/>
              </w:numPr>
              <w:pBdr>
                <w:top w:val="nil"/>
                <w:left w:val="nil"/>
                <w:bottom w:val="nil"/>
                <w:right w:val="nil"/>
                <w:between w:val="nil"/>
              </w:pBdr>
              <w:rPr>
                <w:rFonts w:ascii="Verdana" w:hAnsi="Verdana"/>
              </w:rPr>
            </w:pPr>
            <w:hyperlink r:id="rId16" w:history="1">
              <w:r w:rsidRPr="001B1ACC">
                <w:rPr>
                  <w:rStyle w:val="Hyperlink"/>
                  <w:rFonts w:ascii="Verdana" w:hAnsi="Verdana"/>
                </w:rPr>
                <w:t>https://biologielessen.nl/huidmondjes/</w:t>
              </w:r>
            </w:hyperlink>
            <w:r>
              <w:rPr>
                <w:rFonts w:ascii="Verdana" w:hAnsi="Verdana"/>
              </w:rPr>
              <w:t xml:space="preserve"> </w:t>
            </w:r>
          </w:p>
          <w:p w14:paraId="4147471F" w14:textId="77777777" w:rsidR="00115EBE" w:rsidRDefault="00115EBE" w:rsidP="00383272">
            <w:pPr>
              <w:pStyle w:val="Normal0"/>
              <w:numPr>
                <w:ilvl w:val="0"/>
                <w:numId w:val="37"/>
              </w:numPr>
              <w:pBdr>
                <w:top w:val="nil"/>
                <w:left w:val="nil"/>
                <w:bottom w:val="nil"/>
                <w:right w:val="nil"/>
                <w:between w:val="nil"/>
              </w:pBdr>
              <w:rPr>
                <w:rFonts w:ascii="Verdana" w:hAnsi="Verdana"/>
              </w:rPr>
            </w:pPr>
            <w:r w:rsidRPr="00115EBE">
              <w:rPr>
                <w:rFonts w:ascii="Verdana" w:hAnsi="Verdana"/>
              </w:rPr>
              <w:t xml:space="preserve">A. De </w:t>
            </w:r>
            <w:proofErr w:type="spellStart"/>
            <w:r w:rsidRPr="00115EBE">
              <w:rPr>
                <w:rFonts w:ascii="Verdana" w:hAnsi="Verdana"/>
              </w:rPr>
              <w:t>Lamper</w:t>
            </w:r>
            <w:proofErr w:type="spellEnd"/>
            <w:r w:rsidRPr="00115EBE">
              <w:rPr>
                <w:rFonts w:ascii="Verdana" w:hAnsi="Verdana"/>
              </w:rPr>
              <w:t xml:space="preserve">, R. </w:t>
            </w:r>
            <w:proofErr w:type="spellStart"/>
            <w:r w:rsidRPr="00115EBE">
              <w:rPr>
                <w:rFonts w:ascii="Verdana" w:hAnsi="Verdana"/>
              </w:rPr>
              <w:t>Rombouts,R</w:t>
            </w:r>
            <w:proofErr w:type="spellEnd"/>
            <w:r w:rsidRPr="00115EBE">
              <w:rPr>
                <w:rFonts w:ascii="Verdana" w:hAnsi="Verdana"/>
              </w:rPr>
              <w:t xml:space="preserve">. van Gastel, I. </w:t>
            </w:r>
            <w:proofErr w:type="spellStart"/>
            <w:r w:rsidRPr="00115EBE">
              <w:rPr>
                <w:rFonts w:ascii="Verdana" w:hAnsi="Verdana"/>
              </w:rPr>
              <w:t>Weygers</w:t>
            </w:r>
            <w:proofErr w:type="spellEnd"/>
            <w:r w:rsidRPr="00115EBE">
              <w:rPr>
                <w:rFonts w:ascii="Verdana" w:hAnsi="Verdana"/>
              </w:rPr>
              <w:t xml:space="preserve">, </w:t>
            </w:r>
            <w:proofErr w:type="spellStart"/>
            <w:r w:rsidRPr="00115EBE">
              <w:rPr>
                <w:rFonts w:ascii="Verdana" w:hAnsi="Verdana"/>
              </w:rPr>
              <w:t>Explo</w:t>
            </w:r>
            <w:proofErr w:type="spellEnd"/>
            <w:r w:rsidRPr="00115EBE">
              <w:rPr>
                <w:rFonts w:ascii="Verdana" w:hAnsi="Verdana"/>
              </w:rPr>
              <w:t xml:space="preserve"> 2, 2021, uitgeverij </w:t>
            </w:r>
            <w:proofErr w:type="spellStart"/>
            <w:r w:rsidRPr="00115EBE">
              <w:rPr>
                <w:rFonts w:ascii="Verdana" w:hAnsi="Verdana"/>
              </w:rPr>
              <w:t>Pelckmans</w:t>
            </w:r>
            <w:proofErr w:type="spellEnd"/>
            <w:r w:rsidRPr="00115EBE">
              <w:rPr>
                <w:rFonts w:ascii="Verdana" w:hAnsi="Verdana"/>
              </w:rPr>
              <w:t>. </w:t>
            </w:r>
          </w:p>
          <w:p w14:paraId="000000BD" w14:textId="0A4C4828" w:rsidR="00FE0C50" w:rsidRPr="00383272" w:rsidRDefault="00FE0C50" w:rsidP="00FE0C50">
            <w:pPr>
              <w:pStyle w:val="Normal0"/>
              <w:pBdr>
                <w:top w:val="nil"/>
                <w:left w:val="nil"/>
                <w:bottom w:val="nil"/>
                <w:right w:val="nil"/>
                <w:between w:val="nil"/>
              </w:pBdr>
              <w:ind w:left="720"/>
              <w:rPr>
                <w:rFonts w:ascii="Verdana" w:hAnsi="Verdana"/>
              </w:rPr>
            </w:pPr>
          </w:p>
        </w:tc>
      </w:tr>
      <w:tr w:rsidR="003801F5" w:rsidRPr="00A54D7F" w14:paraId="52605A6D"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3EB5972A" w14:textId="77777777" w:rsidR="003801F5" w:rsidRDefault="003801F5">
            <w:pPr>
              <w:pStyle w:val="Normal0"/>
              <w:widowControl w:val="0"/>
              <w:rPr>
                <w:rFonts w:ascii="Verdana" w:hAnsi="Verdana"/>
                <w:b/>
              </w:rPr>
            </w:pPr>
            <w:r>
              <w:rPr>
                <w:rFonts w:ascii="Verdana" w:hAnsi="Verdana"/>
                <w:b/>
              </w:rPr>
              <w:t>Suggesties:</w:t>
            </w:r>
          </w:p>
          <w:p w14:paraId="32D28C62" w14:textId="79542E89" w:rsidR="003801F5" w:rsidRPr="003801F5" w:rsidRDefault="00AD65E5" w:rsidP="003801F5">
            <w:pPr>
              <w:pStyle w:val="Normal0"/>
              <w:widowControl w:val="0"/>
              <w:numPr>
                <w:ilvl w:val="0"/>
                <w:numId w:val="18"/>
              </w:numPr>
              <w:rPr>
                <w:rFonts w:ascii="Verdana" w:hAnsi="Verdana"/>
                <w:bCs/>
              </w:rPr>
            </w:pPr>
            <w:r w:rsidRPr="00AD65E5">
              <w:rPr>
                <w:rFonts w:ascii="Verdana" w:hAnsi="Verdana"/>
                <w:bCs/>
              </w:rPr>
              <w:t>Laat leerlingen eerst de demoproeven observeren</w:t>
            </w:r>
            <w:r>
              <w:rPr>
                <w:rFonts w:ascii="Verdana" w:hAnsi="Verdana"/>
                <w:bCs/>
              </w:rPr>
              <w:t xml:space="preserve"> </w:t>
            </w:r>
            <w:r w:rsidRPr="00AD65E5">
              <w:rPr>
                <w:rFonts w:ascii="Verdana" w:hAnsi="Verdana"/>
                <w:bCs/>
              </w:rPr>
              <w:t>voordat ze de tekst en het conclusiekader lezen en invullen. Door eerst te kijken en ervaren, krijgen ze meer context en kunnen ze de informatie daarna beter begrijpen en toepassen.</w:t>
            </w:r>
          </w:p>
        </w:tc>
      </w:tr>
      <w:tr w:rsidR="006F555E" w:rsidRPr="00A54D7F" w14:paraId="65B557BE" w14:textId="77777777" w:rsidTr="5F08029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BE" w14:textId="77777777" w:rsidR="006F555E" w:rsidRPr="00A54D7F" w:rsidRDefault="00200099">
            <w:pPr>
              <w:pStyle w:val="Normal0"/>
              <w:widowControl w:val="0"/>
              <w:rPr>
                <w:rFonts w:ascii="Verdana" w:hAnsi="Verdana"/>
              </w:rPr>
            </w:pPr>
            <w:r w:rsidRPr="00A54D7F">
              <w:rPr>
                <w:rFonts w:ascii="Verdana" w:hAnsi="Verdana"/>
                <w:b/>
              </w:rPr>
              <w:t>Eindtermen:</w:t>
            </w:r>
          </w:p>
          <w:p w14:paraId="155414F6" w14:textId="77777777" w:rsidR="006E0FA3" w:rsidRPr="006E0FA3" w:rsidRDefault="006E0FA3" w:rsidP="006E0FA3">
            <w:pPr>
              <w:pStyle w:val="Normal0"/>
              <w:widowControl w:val="0"/>
              <w:numPr>
                <w:ilvl w:val="0"/>
                <w:numId w:val="18"/>
              </w:numPr>
              <w:rPr>
                <w:rFonts w:ascii="Verdana" w:hAnsi="Verdana"/>
                <w:b/>
              </w:rPr>
            </w:pPr>
            <w:r>
              <w:rPr>
                <w:rFonts w:ascii="Verdana" w:hAnsi="Verdana"/>
                <w:bCs/>
              </w:rPr>
              <w:t>MD 06.25</w:t>
            </w:r>
          </w:p>
          <w:p w14:paraId="75671077" w14:textId="77777777" w:rsidR="006E0FA3" w:rsidRDefault="006E0FA3" w:rsidP="006E0FA3">
            <w:pPr>
              <w:pStyle w:val="Normal0"/>
              <w:widowControl w:val="0"/>
              <w:numPr>
                <w:ilvl w:val="0"/>
                <w:numId w:val="18"/>
              </w:numPr>
              <w:rPr>
                <w:rFonts w:ascii="Verdana" w:hAnsi="Verdana"/>
                <w:bCs/>
              </w:rPr>
            </w:pPr>
            <w:r>
              <w:rPr>
                <w:rFonts w:ascii="Verdana" w:hAnsi="Verdana"/>
                <w:bCs/>
              </w:rPr>
              <w:t>MD 06.31</w:t>
            </w:r>
          </w:p>
          <w:p w14:paraId="10FC643E" w14:textId="7C62CD33" w:rsidR="006F555E" w:rsidRPr="00BF11D9" w:rsidRDefault="00F422C4" w:rsidP="006E0FA3">
            <w:pPr>
              <w:pStyle w:val="Normal0"/>
              <w:widowControl w:val="0"/>
              <w:numPr>
                <w:ilvl w:val="0"/>
                <w:numId w:val="18"/>
              </w:numPr>
              <w:rPr>
                <w:rFonts w:ascii="Verdana" w:hAnsi="Verdana"/>
                <w:bCs/>
              </w:rPr>
            </w:pPr>
            <w:r w:rsidRPr="00BF11D9">
              <w:rPr>
                <w:rFonts w:ascii="Verdana" w:hAnsi="Verdana"/>
                <w:bCs/>
              </w:rPr>
              <w:t>MD</w:t>
            </w:r>
            <w:r w:rsidR="00BF11D9" w:rsidRPr="00BF11D9">
              <w:rPr>
                <w:rFonts w:ascii="Verdana" w:hAnsi="Verdana"/>
                <w:bCs/>
              </w:rPr>
              <w:t xml:space="preserve"> </w:t>
            </w:r>
            <w:r w:rsidRPr="00BF11D9">
              <w:rPr>
                <w:rFonts w:ascii="Verdana" w:hAnsi="Verdana"/>
                <w:bCs/>
              </w:rPr>
              <w:t>06.50</w:t>
            </w:r>
          </w:p>
          <w:p w14:paraId="71794D66" w14:textId="77777777" w:rsidR="006E0FA3" w:rsidRPr="00B667DF" w:rsidRDefault="00F422C4" w:rsidP="006E0FA3">
            <w:pPr>
              <w:pStyle w:val="Normal0"/>
              <w:widowControl w:val="0"/>
              <w:numPr>
                <w:ilvl w:val="0"/>
                <w:numId w:val="18"/>
              </w:numPr>
              <w:rPr>
                <w:rFonts w:ascii="Verdana" w:hAnsi="Verdana"/>
                <w:b/>
              </w:rPr>
            </w:pPr>
            <w:r w:rsidRPr="00BF11D9">
              <w:rPr>
                <w:rFonts w:ascii="Verdana" w:hAnsi="Verdana"/>
                <w:bCs/>
              </w:rPr>
              <w:t>MD 06.</w:t>
            </w:r>
            <w:r w:rsidR="00BF11D9" w:rsidRPr="00BF11D9">
              <w:rPr>
                <w:rFonts w:ascii="Verdana" w:hAnsi="Verdana"/>
                <w:bCs/>
              </w:rPr>
              <w:t>51</w:t>
            </w:r>
          </w:p>
          <w:p w14:paraId="000000C6" w14:textId="02150238" w:rsidR="00B667DF" w:rsidRPr="006E0FA3" w:rsidRDefault="00B667DF" w:rsidP="00B667DF">
            <w:pPr>
              <w:pStyle w:val="Normal0"/>
              <w:widowControl w:val="0"/>
              <w:ind w:left="720"/>
              <w:rPr>
                <w:rFonts w:ascii="Verdana" w:hAnsi="Verdana"/>
                <w:b/>
              </w:rPr>
            </w:pPr>
          </w:p>
        </w:tc>
      </w:tr>
    </w:tbl>
    <w:p w14:paraId="7E011372" w14:textId="77777777" w:rsidR="00B667DF" w:rsidRDefault="00B667DF">
      <w:r>
        <w:br w:type="page"/>
      </w: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D2485" w:rsidRPr="00A54D7F" w14:paraId="1A832FBC" w14:textId="77777777" w:rsidTr="0AD9419D">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700541D2" w14:textId="3D9DADE5" w:rsidR="00B90F02" w:rsidRPr="001A5145" w:rsidRDefault="006D2485">
            <w:pPr>
              <w:pStyle w:val="Normal0"/>
              <w:widowControl w:val="0"/>
              <w:rPr>
                <w:rFonts w:ascii="Verdana" w:hAnsi="Verdana"/>
                <w:b/>
              </w:rPr>
            </w:pPr>
            <w:r>
              <w:rPr>
                <w:rFonts w:ascii="Verdana" w:hAnsi="Verdana"/>
                <w:b/>
              </w:rPr>
              <w:lastRenderedPageBreak/>
              <w:t>Eigen onderzoek: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1474"/>
              <w:gridCol w:w="1475"/>
              <w:gridCol w:w="2949"/>
            </w:tblGrid>
            <w:tr w:rsidR="00B90F02" w14:paraId="5930C281" w14:textId="77777777" w:rsidTr="0AD9419D">
              <w:tc>
                <w:tcPr>
                  <w:tcW w:w="2949" w:type="dxa"/>
                </w:tcPr>
                <w:p w14:paraId="145066F5" w14:textId="75F928C6" w:rsidR="00B90F02" w:rsidRDefault="00B90F02">
                  <w:pPr>
                    <w:pStyle w:val="Normal0"/>
                    <w:widowControl w:val="0"/>
                    <w:rPr>
                      <w:rFonts w:ascii="Verdana" w:hAnsi="Verdana"/>
                      <w:b/>
                    </w:rPr>
                  </w:pPr>
                  <w:r>
                    <w:rPr>
                      <w:noProof/>
                    </w:rPr>
                    <w:drawing>
                      <wp:anchor distT="0" distB="0" distL="114300" distR="114300" simplePos="0" relativeHeight="251658242" behindDoc="1" locked="0" layoutInCell="1" allowOverlap="1" wp14:anchorId="23D6DB86" wp14:editId="27D96B08">
                        <wp:simplePos x="0" y="0"/>
                        <wp:positionH relativeFrom="column">
                          <wp:posOffset>-52705</wp:posOffset>
                        </wp:positionH>
                        <wp:positionV relativeFrom="paragraph">
                          <wp:posOffset>36830</wp:posOffset>
                        </wp:positionV>
                        <wp:extent cx="1848485" cy="2348865"/>
                        <wp:effectExtent l="0" t="0" r="0" b="0"/>
                        <wp:wrapTight wrapText="bothSides">
                          <wp:wrapPolygon edited="0">
                            <wp:start x="0" y="0"/>
                            <wp:lineTo x="0" y="21372"/>
                            <wp:lineTo x="21370" y="21372"/>
                            <wp:lineTo x="21370" y="0"/>
                            <wp:lineTo x="0" y="0"/>
                          </wp:wrapPolygon>
                        </wp:wrapTight>
                        <wp:docPr id="16811116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167" t="38009" r="19063" b="14544"/>
                                <a:stretch/>
                              </pic:blipFill>
                              <pic:spPr bwMode="auto">
                                <a:xfrm>
                                  <a:off x="0" y="0"/>
                                  <a:ext cx="1848485" cy="234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49" w:type="dxa"/>
                  <w:gridSpan w:val="2"/>
                </w:tcPr>
                <w:p w14:paraId="6B8A7302" w14:textId="1689759F" w:rsidR="00B90F02" w:rsidRDefault="00B90F02">
                  <w:pPr>
                    <w:pStyle w:val="Normal0"/>
                    <w:widowControl w:val="0"/>
                    <w:rPr>
                      <w:rFonts w:ascii="Verdana" w:hAnsi="Verdana"/>
                      <w:b/>
                    </w:rPr>
                  </w:pPr>
                  <w:r>
                    <w:rPr>
                      <w:noProof/>
                    </w:rPr>
                    <w:drawing>
                      <wp:anchor distT="0" distB="0" distL="114300" distR="114300" simplePos="0" relativeHeight="251658243" behindDoc="1" locked="0" layoutInCell="1" allowOverlap="1" wp14:anchorId="327211FB" wp14:editId="0AE65006">
                        <wp:simplePos x="0" y="0"/>
                        <wp:positionH relativeFrom="column">
                          <wp:posOffset>28447</wp:posOffset>
                        </wp:positionH>
                        <wp:positionV relativeFrom="paragraph">
                          <wp:posOffset>18237</wp:posOffset>
                        </wp:positionV>
                        <wp:extent cx="1710055" cy="2364740"/>
                        <wp:effectExtent l="0" t="0" r="4445" b="0"/>
                        <wp:wrapTight wrapText="bothSides">
                          <wp:wrapPolygon edited="0">
                            <wp:start x="0" y="0"/>
                            <wp:lineTo x="0" y="21403"/>
                            <wp:lineTo x="21416" y="21403"/>
                            <wp:lineTo x="21416" y="0"/>
                            <wp:lineTo x="0" y="0"/>
                          </wp:wrapPolygon>
                        </wp:wrapTight>
                        <wp:docPr id="16384943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89" t="25610" r="13088" b="1"/>
                                <a:stretch/>
                              </pic:blipFill>
                              <pic:spPr bwMode="auto">
                                <a:xfrm>
                                  <a:off x="0" y="0"/>
                                  <a:ext cx="1710055" cy="236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49" w:type="dxa"/>
                </w:tcPr>
                <w:p w14:paraId="396B01CC" w14:textId="62AB6CE2" w:rsidR="00B90F02" w:rsidRDefault="00823005">
                  <w:pPr>
                    <w:pStyle w:val="Normal0"/>
                    <w:widowControl w:val="0"/>
                    <w:rPr>
                      <w:rFonts w:ascii="Verdana" w:hAnsi="Verdana"/>
                      <w:b/>
                    </w:rPr>
                  </w:pPr>
                  <w:r>
                    <w:rPr>
                      <w:noProof/>
                    </w:rPr>
                    <w:drawing>
                      <wp:inline distT="0" distB="0" distL="0" distR="0" wp14:anchorId="657D15F5" wp14:editId="6F4A27D0">
                        <wp:extent cx="1760400" cy="2347200"/>
                        <wp:effectExtent l="0" t="0" r="0" b="0"/>
                        <wp:docPr id="174153236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400" cy="2347200"/>
                                </a:xfrm>
                                <a:prstGeom prst="rect">
                                  <a:avLst/>
                                </a:prstGeom>
                                <a:noFill/>
                                <a:ln>
                                  <a:noFill/>
                                </a:ln>
                              </pic:spPr>
                            </pic:pic>
                          </a:graphicData>
                        </a:graphic>
                      </wp:inline>
                    </w:drawing>
                  </w:r>
                </w:p>
              </w:tc>
            </w:tr>
            <w:tr w:rsidR="00602096" w14:paraId="7C0F8927" w14:textId="77777777" w:rsidTr="0AD9419D">
              <w:tc>
                <w:tcPr>
                  <w:tcW w:w="8847" w:type="dxa"/>
                  <w:gridSpan w:val="4"/>
                </w:tcPr>
                <w:p w14:paraId="5D8EAF44" w14:textId="77777777" w:rsidR="00602096" w:rsidRDefault="00621238">
                  <w:pPr>
                    <w:pStyle w:val="Normal0"/>
                    <w:widowControl w:val="0"/>
                    <w:rPr>
                      <w:rFonts w:ascii="Verdana" w:hAnsi="Verdana"/>
                      <w:noProof/>
                    </w:rPr>
                  </w:pPr>
                  <w:r w:rsidRPr="001A5145">
                    <w:rPr>
                      <w:rFonts w:ascii="Verdana" w:hAnsi="Verdana"/>
                      <w:noProof/>
                    </w:rPr>
                    <w:t>Met selderij krijg je het duidelijkste resultaat. Onderaan zijn de vaatbundels goed zichtbaar, en op de stengel zie je de blauwe kleurstof vooral op plaatsen waar deze licht beschadigd is. Na verloop van tijd verkleuren ook de bladeren opvallend.Het is hierbij belangrijk om verse selderij te gebruiken. Als de stengel al wat uitgedroogd is voordat je hem in de vloeistof plaatst, kan het effect minder goed zichtbaar zijn.</w:t>
                  </w:r>
                </w:p>
                <w:p w14:paraId="33771FE6" w14:textId="3968AA83" w:rsidR="001A5145" w:rsidRPr="001A5145" w:rsidRDefault="001A5145">
                  <w:pPr>
                    <w:pStyle w:val="Normal0"/>
                    <w:widowControl w:val="0"/>
                    <w:rPr>
                      <w:rFonts w:ascii="Verdana" w:hAnsi="Verdana"/>
                      <w:noProof/>
                    </w:rPr>
                  </w:pPr>
                </w:p>
              </w:tc>
            </w:tr>
            <w:tr w:rsidR="00F274E5" w14:paraId="22FD0E20" w14:textId="77777777" w:rsidTr="0AD9419D">
              <w:tc>
                <w:tcPr>
                  <w:tcW w:w="2949" w:type="dxa"/>
                </w:tcPr>
                <w:p w14:paraId="6E0ADB56" w14:textId="001D4BC3" w:rsidR="00F274E5" w:rsidRDefault="00F274E5">
                  <w:pPr>
                    <w:pStyle w:val="Normal0"/>
                    <w:widowControl w:val="0"/>
                    <w:rPr>
                      <w:noProof/>
                    </w:rPr>
                  </w:pPr>
                  <w:r>
                    <w:rPr>
                      <w:noProof/>
                    </w:rPr>
                    <w:drawing>
                      <wp:anchor distT="0" distB="0" distL="114300" distR="114300" simplePos="0" relativeHeight="251658244" behindDoc="0" locked="0" layoutInCell="1" allowOverlap="1" wp14:anchorId="6ADC7808" wp14:editId="6049F1B8">
                        <wp:simplePos x="0" y="0"/>
                        <wp:positionH relativeFrom="column">
                          <wp:posOffset>-15112</wp:posOffset>
                        </wp:positionH>
                        <wp:positionV relativeFrom="paragraph">
                          <wp:posOffset>27154</wp:posOffset>
                        </wp:positionV>
                        <wp:extent cx="1760400" cy="2347200"/>
                        <wp:effectExtent l="0" t="0" r="0" b="0"/>
                        <wp:wrapNone/>
                        <wp:docPr id="6368388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400" cy="234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94188" w14:textId="724FF2AA" w:rsidR="00F274E5" w:rsidRDefault="00F274E5">
                  <w:pPr>
                    <w:pStyle w:val="Normal0"/>
                    <w:widowControl w:val="0"/>
                    <w:rPr>
                      <w:noProof/>
                    </w:rPr>
                  </w:pPr>
                </w:p>
                <w:p w14:paraId="1818C5E3" w14:textId="77777777" w:rsidR="00F274E5" w:rsidRDefault="00F274E5">
                  <w:pPr>
                    <w:pStyle w:val="Normal0"/>
                    <w:widowControl w:val="0"/>
                    <w:rPr>
                      <w:noProof/>
                    </w:rPr>
                  </w:pPr>
                </w:p>
                <w:p w14:paraId="1A11B8E8" w14:textId="77777777" w:rsidR="00F274E5" w:rsidRDefault="00F274E5">
                  <w:pPr>
                    <w:pStyle w:val="Normal0"/>
                    <w:widowControl w:val="0"/>
                    <w:rPr>
                      <w:noProof/>
                    </w:rPr>
                  </w:pPr>
                </w:p>
                <w:p w14:paraId="5E09DDAB" w14:textId="77777777" w:rsidR="00F274E5" w:rsidRDefault="00F274E5">
                  <w:pPr>
                    <w:pStyle w:val="Normal0"/>
                    <w:widowControl w:val="0"/>
                    <w:rPr>
                      <w:noProof/>
                    </w:rPr>
                  </w:pPr>
                </w:p>
                <w:p w14:paraId="33C91256" w14:textId="77777777" w:rsidR="00F274E5" w:rsidRDefault="00F274E5">
                  <w:pPr>
                    <w:pStyle w:val="Normal0"/>
                    <w:widowControl w:val="0"/>
                    <w:rPr>
                      <w:noProof/>
                    </w:rPr>
                  </w:pPr>
                </w:p>
                <w:p w14:paraId="4C08C02D" w14:textId="77777777" w:rsidR="00F274E5" w:rsidRDefault="00F274E5">
                  <w:pPr>
                    <w:pStyle w:val="Normal0"/>
                    <w:widowControl w:val="0"/>
                    <w:rPr>
                      <w:noProof/>
                    </w:rPr>
                  </w:pPr>
                </w:p>
                <w:p w14:paraId="413EA82C" w14:textId="77777777" w:rsidR="00F274E5" w:rsidRDefault="00F274E5">
                  <w:pPr>
                    <w:pStyle w:val="Normal0"/>
                    <w:widowControl w:val="0"/>
                    <w:rPr>
                      <w:noProof/>
                    </w:rPr>
                  </w:pPr>
                </w:p>
                <w:p w14:paraId="274DD00F" w14:textId="77777777" w:rsidR="00F274E5" w:rsidRDefault="00F274E5">
                  <w:pPr>
                    <w:pStyle w:val="Normal0"/>
                    <w:widowControl w:val="0"/>
                    <w:rPr>
                      <w:noProof/>
                    </w:rPr>
                  </w:pPr>
                </w:p>
                <w:p w14:paraId="2B6573E5" w14:textId="77777777" w:rsidR="00F274E5" w:rsidRDefault="00F274E5">
                  <w:pPr>
                    <w:pStyle w:val="Normal0"/>
                    <w:widowControl w:val="0"/>
                    <w:rPr>
                      <w:noProof/>
                    </w:rPr>
                  </w:pPr>
                </w:p>
                <w:p w14:paraId="5D5F2CF7" w14:textId="77777777" w:rsidR="00F274E5" w:rsidRDefault="00F274E5">
                  <w:pPr>
                    <w:pStyle w:val="Normal0"/>
                    <w:widowControl w:val="0"/>
                    <w:rPr>
                      <w:noProof/>
                    </w:rPr>
                  </w:pPr>
                </w:p>
              </w:tc>
              <w:tc>
                <w:tcPr>
                  <w:tcW w:w="2949" w:type="dxa"/>
                  <w:gridSpan w:val="2"/>
                </w:tcPr>
                <w:p w14:paraId="40FAD57B" w14:textId="636D34E0" w:rsidR="00F274E5" w:rsidRDefault="00F274E5">
                  <w:pPr>
                    <w:pStyle w:val="Normal0"/>
                    <w:widowControl w:val="0"/>
                    <w:rPr>
                      <w:noProof/>
                    </w:rPr>
                  </w:pPr>
                  <w:r>
                    <w:rPr>
                      <w:noProof/>
                    </w:rPr>
                    <w:drawing>
                      <wp:anchor distT="0" distB="0" distL="114300" distR="114300" simplePos="0" relativeHeight="251658245" behindDoc="0" locked="0" layoutInCell="1" allowOverlap="1" wp14:anchorId="41FB53A9" wp14:editId="7EC17F9F">
                        <wp:simplePos x="0" y="0"/>
                        <wp:positionH relativeFrom="column">
                          <wp:posOffset>-29238</wp:posOffset>
                        </wp:positionH>
                        <wp:positionV relativeFrom="paragraph">
                          <wp:posOffset>24344</wp:posOffset>
                        </wp:positionV>
                        <wp:extent cx="1789043" cy="2346960"/>
                        <wp:effectExtent l="0" t="0" r="1905" b="0"/>
                        <wp:wrapNone/>
                        <wp:docPr id="12990268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67" t="14058" r="8265" b="4904"/>
                                <a:stretch/>
                              </pic:blipFill>
                              <pic:spPr bwMode="auto">
                                <a:xfrm>
                                  <a:off x="0" y="0"/>
                                  <a:ext cx="1789043"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A3ABE" w14:textId="0EFEBE18" w:rsidR="00F274E5" w:rsidRDefault="00F274E5">
                  <w:pPr>
                    <w:pStyle w:val="Normal0"/>
                    <w:widowControl w:val="0"/>
                    <w:rPr>
                      <w:noProof/>
                    </w:rPr>
                  </w:pPr>
                </w:p>
                <w:p w14:paraId="1B45EE7D" w14:textId="73D64735" w:rsidR="00F274E5" w:rsidRDefault="00F274E5">
                  <w:pPr>
                    <w:pStyle w:val="Normal0"/>
                    <w:widowControl w:val="0"/>
                    <w:rPr>
                      <w:noProof/>
                    </w:rPr>
                  </w:pPr>
                </w:p>
                <w:p w14:paraId="3DF01A1A" w14:textId="7C765A25" w:rsidR="00F274E5" w:rsidRDefault="00F274E5">
                  <w:pPr>
                    <w:pStyle w:val="Normal0"/>
                    <w:widowControl w:val="0"/>
                    <w:rPr>
                      <w:noProof/>
                    </w:rPr>
                  </w:pPr>
                </w:p>
                <w:p w14:paraId="3554E52E" w14:textId="118D71D4" w:rsidR="00F274E5" w:rsidRDefault="00F274E5">
                  <w:pPr>
                    <w:pStyle w:val="Normal0"/>
                    <w:widowControl w:val="0"/>
                    <w:rPr>
                      <w:noProof/>
                    </w:rPr>
                  </w:pPr>
                </w:p>
                <w:p w14:paraId="42EAF78E" w14:textId="6CD25E2B" w:rsidR="00F274E5" w:rsidRDefault="00F274E5">
                  <w:pPr>
                    <w:pStyle w:val="Normal0"/>
                    <w:widowControl w:val="0"/>
                    <w:rPr>
                      <w:noProof/>
                    </w:rPr>
                  </w:pPr>
                </w:p>
                <w:p w14:paraId="549EC37E" w14:textId="32FF3A3F" w:rsidR="00F274E5" w:rsidRDefault="00F274E5">
                  <w:pPr>
                    <w:pStyle w:val="Normal0"/>
                    <w:widowControl w:val="0"/>
                    <w:rPr>
                      <w:noProof/>
                    </w:rPr>
                  </w:pPr>
                </w:p>
                <w:p w14:paraId="4E5EEA77" w14:textId="77777777" w:rsidR="00F274E5" w:rsidRDefault="00F274E5">
                  <w:pPr>
                    <w:pStyle w:val="Normal0"/>
                    <w:widowControl w:val="0"/>
                    <w:rPr>
                      <w:noProof/>
                    </w:rPr>
                  </w:pPr>
                </w:p>
                <w:p w14:paraId="36F4F480" w14:textId="2C2E202D" w:rsidR="00F274E5" w:rsidRDefault="00F274E5">
                  <w:pPr>
                    <w:pStyle w:val="Normal0"/>
                    <w:widowControl w:val="0"/>
                    <w:rPr>
                      <w:noProof/>
                    </w:rPr>
                  </w:pPr>
                </w:p>
                <w:p w14:paraId="42334DF7" w14:textId="77777777" w:rsidR="00F274E5" w:rsidRDefault="00F274E5">
                  <w:pPr>
                    <w:pStyle w:val="Normal0"/>
                    <w:widowControl w:val="0"/>
                    <w:rPr>
                      <w:noProof/>
                    </w:rPr>
                  </w:pPr>
                </w:p>
                <w:p w14:paraId="31A9DFA4" w14:textId="77777777" w:rsidR="00F274E5" w:rsidRDefault="00F274E5">
                  <w:pPr>
                    <w:pStyle w:val="Normal0"/>
                    <w:widowControl w:val="0"/>
                    <w:rPr>
                      <w:noProof/>
                    </w:rPr>
                  </w:pPr>
                </w:p>
                <w:p w14:paraId="4DCCD737" w14:textId="77777777" w:rsidR="00F274E5" w:rsidRDefault="00F274E5">
                  <w:pPr>
                    <w:pStyle w:val="Normal0"/>
                    <w:widowControl w:val="0"/>
                    <w:rPr>
                      <w:noProof/>
                    </w:rPr>
                  </w:pPr>
                </w:p>
                <w:p w14:paraId="4FC651D1" w14:textId="77777777" w:rsidR="00F274E5" w:rsidRDefault="00F274E5">
                  <w:pPr>
                    <w:pStyle w:val="Normal0"/>
                    <w:widowControl w:val="0"/>
                    <w:rPr>
                      <w:noProof/>
                    </w:rPr>
                  </w:pPr>
                </w:p>
                <w:p w14:paraId="274CD4DA" w14:textId="6D4C82BC" w:rsidR="00F274E5" w:rsidRDefault="00F274E5">
                  <w:pPr>
                    <w:pStyle w:val="Normal0"/>
                    <w:widowControl w:val="0"/>
                    <w:rPr>
                      <w:noProof/>
                    </w:rPr>
                  </w:pPr>
                </w:p>
              </w:tc>
              <w:tc>
                <w:tcPr>
                  <w:tcW w:w="2949" w:type="dxa"/>
                </w:tcPr>
                <w:p w14:paraId="75178959" w14:textId="7782DE83" w:rsidR="00F274E5" w:rsidRDefault="00F274E5">
                  <w:pPr>
                    <w:pStyle w:val="Normal0"/>
                    <w:widowControl w:val="0"/>
                    <w:rPr>
                      <w:noProof/>
                    </w:rPr>
                  </w:pPr>
                  <w:r>
                    <w:rPr>
                      <w:noProof/>
                    </w:rPr>
                    <w:drawing>
                      <wp:anchor distT="0" distB="0" distL="114300" distR="114300" simplePos="0" relativeHeight="251658246" behindDoc="0" locked="0" layoutInCell="1" allowOverlap="1" wp14:anchorId="27A38FC0" wp14:editId="1B0DE2C6">
                        <wp:simplePos x="0" y="0"/>
                        <wp:positionH relativeFrom="column">
                          <wp:posOffset>-15323</wp:posOffset>
                        </wp:positionH>
                        <wp:positionV relativeFrom="paragraph">
                          <wp:posOffset>25317</wp:posOffset>
                        </wp:positionV>
                        <wp:extent cx="1760400" cy="2347200"/>
                        <wp:effectExtent l="0" t="0" r="0" b="0"/>
                        <wp:wrapNone/>
                        <wp:docPr id="27920353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0400" cy="234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74E5" w14:paraId="138E8516" w14:textId="77777777" w:rsidTr="0AD9419D">
              <w:tc>
                <w:tcPr>
                  <w:tcW w:w="8847" w:type="dxa"/>
                  <w:gridSpan w:val="4"/>
                </w:tcPr>
                <w:p w14:paraId="56CF736C" w14:textId="6B29E4F4" w:rsidR="008D324F" w:rsidRDefault="008D324F" w:rsidP="008D324F">
                  <w:pPr>
                    <w:pStyle w:val="Normal0"/>
                    <w:widowControl w:val="0"/>
                    <w:rPr>
                      <w:rFonts w:ascii="Verdana" w:eastAsia="Verdana" w:hAnsi="Verdana" w:cs="Verdana"/>
                    </w:rPr>
                  </w:pPr>
                  <w:r w:rsidRPr="3C22B4C7">
                    <w:rPr>
                      <w:rFonts w:ascii="Verdana" w:eastAsia="Verdana" w:hAnsi="Verdana" w:cs="Verdana"/>
                    </w:rPr>
                    <w:t>Zoals</w:t>
                  </w:r>
                  <w:r w:rsidR="584F81D5" w:rsidRPr="3C22B4C7">
                    <w:rPr>
                      <w:rFonts w:ascii="Verdana" w:eastAsia="Verdana" w:hAnsi="Verdana" w:cs="Verdana"/>
                    </w:rPr>
                    <w:t xml:space="preserve"> je hierboven kan zien,</w:t>
                  </w:r>
                  <w:r w:rsidRPr="3C22B4C7">
                    <w:rPr>
                      <w:rFonts w:ascii="Verdana" w:eastAsia="Verdana" w:hAnsi="Verdana" w:cs="Verdana"/>
                    </w:rPr>
                    <w:t xml:space="preserve"> hebben we verschillende planten getest om aan te tonen dat vloeistof met voedingsstoffen via de vaatbundels doorheen de plant wordt vervoerd. Wanneer je een plant volledig</w:t>
                  </w:r>
                  <w:r w:rsidR="00202732" w:rsidRPr="3C22B4C7">
                    <w:rPr>
                      <w:rFonts w:ascii="Verdana" w:eastAsia="Verdana" w:hAnsi="Verdana" w:cs="Verdana"/>
                    </w:rPr>
                    <w:t xml:space="preserve">, </w:t>
                  </w:r>
                  <w:r w:rsidRPr="3C22B4C7">
                    <w:rPr>
                      <w:rFonts w:ascii="Verdana" w:eastAsia="Verdana" w:hAnsi="Verdana" w:cs="Verdana"/>
                    </w:rPr>
                    <w:t>inclusief de worte</w:t>
                  </w:r>
                  <w:r w:rsidR="00202732" w:rsidRPr="3C22B4C7">
                    <w:rPr>
                      <w:rFonts w:ascii="Verdana" w:eastAsia="Verdana" w:hAnsi="Verdana" w:cs="Verdana"/>
                    </w:rPr>
                    <w:t>l,</w:t>
                  </w:r>
                  <w:r w:rsidRPr="3C22B4C7">
                    <w:rPr>
                      <w:rFonts w:ascii="Verdana" w:eastAsia="Verdana" w:hAnsi="Verdana" w:cs="Verdana"/>
                    </w:rPr>
                    <w:t xml:space="preserve"> in gekleurd water plaatst, levert dat geen zichtbaar resultaat op.</w:t>
                  </w:r>
                  <w:r w:rsidR="007E503C" w:rsidRPr="3C22B4C7">
                    <w:rPr>
                      <w:rFonts w:ascii="Verdana" w:eastAsia="Verdana" w:hAnsi="Verdana" w:cs="Verdana"/>
                    </w:rPr>
                    <w:t xml:space="preserve"> </w:t>
                  </w:r>
                  <w:r w:rsidRPr="3C22B4C7">
                    <w:rPr>
                      <w:rFonts w:ascii="Verdana" w:eastAsia="Verdana" w:hAnsi="Verdana" w:cs="Verdana"/>
                    </w:rPr>
                    <w:t xml:space="preserve">We hebben ook geëxperimenteerd met verschillende kleurstoffen, waarbij blauw het duidelijkste effect gaf. Daarnaast probeerden we het met planten die witte bloemblaadjes hebben, </w:t>
                  </w:r>
                  <w:r w:rsidR="00202732" w:rsidRPr="3C22B4C7">
                    <w:rPr>
                      <w:rFonts w:ascii="Verdana" w:eastAsia="Verdana" w:hAnsi="Verdana" w:cs="Verdana"/>
                    </w:rPr>
                    <w:t>aangezien</w:t>
                  </w:r>
                  <w:r w:rsidRPr="3C22B4C7">
                    <w:rPr>
                      <w:rFonts w:ascii="Verdana" w:eastAsia="Verdana" w:hAnsi="Verdana" w:cs="Verdana"/>
                    </w:rPr>
                    <w:t xml:space="preserve"> daar de kleurverandering het best zichtbaar is.</w:t>
                  </w:r>
                  <w:r w:rsidR="007E503C" w:rsidRPr="3C22B4C7">
                    <w:rPr>
                      <w:rFonts w:ascii="Verdana" w:eastAsia="Verdana" w:hAnsi="Verdana" w:cs="Verdana"/>
                    </w:rPr>
                    <w:t xml:space="preserve"> </w:t>
                  </w:r>
                  <w:r w:rsidRPr="3C22B4C7">
                    <w:rPr>
                      <w:rFonts w:ascii="Verdana" w:eastAsia="Verdana" w:hAnsi="Verdana" w:cs="Verdana"/>
                    </w:rPr>
                    <w:t xml:space="preserve">De planten die wij gebruikten, waren winterplanten. Een andere studente voerde hetzelfde experiment uit in het voorjaar met viooltjes uit haar tuin, bij haar waren de resultaten </w:t>
                  </w:r>
                  <w:r w:rsidR="00202732" w:rsidRPr="3C22B4C7">
                    <w:rPr>
                      <w:rFonts w:ascii="Verdana" w:eastAsia="Verdana" w:hAnsi="Verdana" w:cs="Verdana"/>
                    </w:rPr>
                    <w:t xml:space="preserve">wel </w:t>
                  </w:r>
                  <w:r w:rsidRPr="3C22B4C7">
                    <w:rPr>
                      <w:rFonts w:ascii="Verdana" w:eastAsia="Verdana" w:hAnsi="Verdana" w:cs="Verdana"/>
                    </w:rPr>
                    <w:t>duidelijker zichtbaar.</w:t>
                  </w:r>
                </w:p>
                <w:p w14:paraId="1CB62AA4" w14:textId="1F221701" w:rsidR="00F274E5" w:rsidRPr="001A5145" w:rsidRDefault="008D324F">
                  <w:pPr>
                    <w:pStyle w:val="Normal0"/>
                    <w:widowControl w:val="0"/>
                    <w:rPr>
                      <w:rFonts w:ascii="Verdana" w:eastAsia="Verdana" w:hAnsi="Verdana" w:cs="Verdana"/>
                    </w:rPr>
                  </w:pPr>
                  <w:r w:rsidRPr="3C22B4C7">
                    <w:rPr>
                      <w:rFonts w:ascii="Verdana" w:eastAsia="Verdana" w:hAnsi="Verdana" w:cs="Verdana"/>
                    </w:rPr>
                    <w:t>Bij de snijbloemen zagen we enkel kleurverandering in de witte bloemblaadjes, niet in de stengel. In de</w:t>
                  </w:r>
                  <w:r w:rsidR="007E503C" w:rsidRPr="3C22B4C7">
                    <w:rPr>
                      <w:rFonts w:ascii="Verdana" w:eastAsia="Verdana" w:hAnsi="Verdana" w:cs="Verdana"/>
                    </w:rPr>
                    <w:t xml:space="preserve"> stengels van de sni</w:t>
                  </w:r>
                  <w:r w:rsidR="005152D0" w:rsidRPr="3C22B4C7">
                    <w:rPr>
                      <w:rFonts w:ascii="Verdana" w:eastAsia="Verdana" w:hAnsi="Verdana" w:cs="Verdana"/>
                    </w:rPr>
                    <w:t>j</w:t>
                  </w:r>
                  <w:r w:rsidR="007E503C" w:rsidRPr="3C22B4C7">
                    <w:rPr>
                      <w:rFonts w:ascii="Verdana" w:eastAsia="Verdana" w:hAnsi="Verdana" w:cs="Verdana"/>
                    </w:rPr>
                    <w:t xml:space="preserve">bloemen </w:t>
                  </w:r>
                  <w:r w:rsidRPr="3C22B4C7">
                    <w:rPr>
                      <w:rFonts w:ascii="Verdana" w:eastAsia="Verdana" w:hAnsi="Verdana" w:cs="Verdana"/>
                    </w:rPr>
                    <w:t>zijn de vaatbundels ook niet zichtbaar.</w:t>
                  </w:r>
                </w:p>
              </w:tc>
            </w:tr>
            <w:tr w:rsidR="00F274E5" w14:paraId="2F200CEB" w14:textId="77777777" w:rsidTr="0AD9419D">
              <w:tc>
                <w:tcPr>
                  <w:tcW w:w="4423" w:type="dxa"/>
                  <w:gridSpan w:val="2"/>
                </w:tcPr>
                <w:p w14:paraId="7BFA602B" w14:textId="514F4E07" w:rsidR="00F274E5" w:rsidRDefault="00F274E5">
                  <w:pPr>
                    <w:pStyle w:val="Normal0"/>
                    <w:widowControl w:val="0"/>
                    <w:rPr>
                      <w:noProof/>
                    </w:rPr>
                  </w:pPr>
                  <w:r>
                    <w:rPr>
                      <w:noProof/>
                    </w:rPr>
                    <w:lastRenderedPageBreak/>
                    <w:drawing>
                      <wp:anchor distT="0" distB="0" distL="114300" distR="114300" simplePos="0" relativeHeight="251658247" behindDoc="0" locked="0" layoutInCell="1" allowOverlap="1" wp14:anchorId="35A3F9B1" wp14:editId="6726A724">
                        <wp:simplePos x="0" y="0"/>
                        <wp:positionH relativeFrom="column">
                          <wp:posOffset>137795</wp:posOffset>
                        </wp:positionH>
                        <wp:positionV relativeFrom="paragraph">
                          <wp:posOffset>66253</wp:posOffset>
                        </wp:positionV>
                        <wp:extent cx="2297197" cy="2565400"/>
                        <wp:effectExtent l="0" t="0" r="8255" b="6350"/>
                        <wp:wrapNone/>
                        <wp:docPr id="2335009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6234"/>
                                <a:stretch/>
                              </pic:blipFill>
                              <pic:spPr bwMode="auto">
                                <a:xfrm>
                                  <a:off x="0" y="0"/>
                                  <a:ext cx="2300059" cy="2568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84815" w14:textId="48BB378F" w:rsidR="00F274E5" w:rsidRDefault="00F274E5">
                  <w:pPr>
                    <w:pStyle w:val="Normal0"/>
                    <w:widowControl w:val="0"/>
                    <w:rPr>
                      <w:noProof/>
                    </w:rPr>
                  </w:pPr>
                </w:p>
                <w:p w14:paraId="23022E37" w14:textId="71128B7E" w:rsidR="00F274E5" w:rsidRDefault="00F274E5">
                  <w:pPr>
                    <w:pStyle w:val="Normal0"/>
                    <w:widowControl w:val="0"/>
                    <w:rPr>
                      <w:noProof/>
                    </w:rPr>
                  </w:pPr>
                </w:p>
                <w:p w14:paraId="25B3ACA1" w14:textId="15E6A8F8" w:rsidR="00F274E5" w:rsidRDefault="00F274E5">
                  <w:pPr>
                    <w:pStyle w:val="Normal0"/>
                    <w:widowControl w:val="0"/>
                    <w:rPr>
                      <w:noProof/>
                    </w:rPr>
                  </w:pPr>
                </w:p>
                <w:p w14:paraId="70CB1D5D" w14:textId="1CE31BF7" w:rsidR="00F274E5" w:rsidRDefault="00F274E5">
                  <w:pPr>
                    <w:pStyle w:val="Normal0"/>
                    <w:widowControl w:val="0"/>
                    <w:rPr>
                      <w:noProof/>
                    </w:rPr>
                  </w:pPr>
                </w:p>
                <w:p w14:paraId="1B52687C" w14:textId="77777777" w:rsidR="00F274E5" w:rsidRDefault="00F274E5">
                  <w:pPr>
                    <w:pStyle w:val="Normal0"/>
                    <w:widowControl w:val="0"/>
                    <w:rPr>
                      <w:noProof/>
                    </w:rPr>
                  </w:pPr>
                </w:p>
                <w:p w14:paraId="7CB255F6" w14:textId="53EA077C" w:rsidR="00F274E5" w:rsidRDefault="00F274E5">
                  <w:pPr>
                    <w:pStyle w:val="Normal0"/>
                    <w:widowControl w:val="0"/>
                    <w:rPr>
                      <w:noProof/>
                    </w:rPr>
                  </w:pPr>
                </w:p>
                <w:p w14:paraId="5CE82ED3" w14:textId="77777777" w:rsidR="00F274E5" w:rsidRDefault="00F274E5">
                  <w:pPr>
                    <w:pStyle w:val="Normal0"/>
                    <w:widowControl w:val="0"/>
                    <w:rPr>
                      <w:noProof/>
                    </w:rPr>
                  </w:pPr>
                </w:p>
                <w:p w14:paraId="446771C7" w14:textId="1254CE80" w:rsidR="00F274E5" w:rsidRDefault="00F274E5">
                  <w:pPr>
                    <w:pStyle w:val="Normal0"/>
                    <w:widowControl w:val="0"/>
                    <w:rPr>
                      <w:noProof/>
                    </w:rPr>
                  </w:pPr>
                </w:p>
                <w:p w14:paraId="33A4E92B" w14:textId="77777777" w:rsidR="00F274E5" w:rsidRDefault="00F274E5">
                  <w:pPr>
                    <w:pStyle w:val="Normal0"/>
                    <w:widowControl w:val="0"/>
                    <w:rPr>
                      <w:noProof/>
                    </w:rPr>
                  </w:pPr>
                </w:p>
                <w:p w14:paraId="78F25C40" w14:textId="77777777" w:rsidR="00F274E5" w:rsidRDefault="00F274E5">
                  <w:pPr>
                    <w:pStyle w:val="Normal0"/>
                    <w:widowControl w:val="0"/>
                    <w:rPr>
                      <w:noProof/>
                    </w:rPr>
                  </w:pPr>
                </w:p>
                <w:p w14:paraId="0F3023DD" w14:textId="77777777" w:rsidR="00F274E5" w:rsidRDefault="00F274E5">
                  <w:pPr>
                    <w:pStyle w:val="Normal0"/>
                    <w:widowControl w:val="0"/>
                    <w:rPr>
                      <w:noProof/>
                    </w:rPr>
                  </w:pPr>
                </w:p>
                <w:p w14:paraId="5DDBB6F7" w14:textId="77777777" w:rsidR="00F274E5" w:rsidRDefault="00F274E5">
                  <w:pPr>
                    <w:pStyle w:val="Normal0"/>
                    <w:widowControl w:val="0"/>
                    <w:rPr>
                      <w:noProof/>
                    </w:rPr>
                  </w:pPr>
                </w:p>
                <w:p w14:paraId="148BFA9A" w14:textId="77777777" w:rsidR="00F274E5" w:rsidRDefault="00F274E5">
                  <w:pPr>
                    <w:pStyle w:val="Normal0"/>
                    <w:widowControl w:val="0"/>
                    <w:rPr>
                      <w:noProof/>
                    </w:rPr>
                  </w:pPr>
                </w:p>
                <w:p w14:paraId="4695709B" w14:textId="77777777" w:rsidR="00F274E5" w:rsidRDefault="00F274E5">
                  <w:pPr>
                    <w:pStyle w:val="Normal0"/>
                    <w:widowControl w:val="0"/>
                    <w:rPr>
                      <w:noProof/>
                    </w:rPr>
                  </w:pPr>
                </w:p>
                <w:p w14:paraId="5DAC6CDC" w14:textId="77777777" w:rsidR="00F274E5" w:rsidRDefault="00F274E5">
                  <w:pPr>
                    <w:pStyle w:val="Normal0"/>
                    <w:widowControl w:val="0"/>
                    <w:rPr>
                      <w:noProof/>
                    </w:rPr>
                  </w:pPr>
                </w:p>
              </w:tc>
              <w:tc>
                <w:tcPr>
                  <w:tcW w:w="4424" w:type="dxa"/>
                  <w:gridSpan w:val="2"/>
                </w:tcPr>
                <w:p w14:paraId="52838706" w14:textId="70D4EF86" w:rsidR="00F274E5" w:rsidRDefault="00F274E5">
                  <w:pPr>
                    <w:pStyle w:val="Normal0"/>
                    <w:widowControl w:val="0"/>
                    <w:rPr>
                      <w:noProof/>
                    </w:rPr>
                  </w:pPr>
                </w:p>
                <w:p w14:paraId="1ADFE46C" w14:textId="094E4CA0" w:rsidR="00F274E5" w:rsidRDefault="00F274E5">
                  <w:pPr>
                    <w:pStyle w:val="Normal0"/>
                    <w:widowControl w:val="0"/>
                    <w:rPr>
                      <w:noProof/>
                    </w:rPr>
                  </w:pPr>
                </w:p>
                <w:p w14:paraId="1A4AC4A6" w14:textId="33F5D048" w:rsidR="00F274E5" w:rsidRDefault="001A5145">
                  <w:pPr>
                    <w:pStyle w:val="Normal0"/>
                    <w:widowControl w:val="0"/>
                    <w:rPr>
                      <w:noProof/>
                    </w:rPr>
                  </w:pPr>
                  <w:r>
                    <w:rPr>
                      <w:noProof/>
                    </w:rPr>
                    <w:drawing>
                      <wp:anchor distT="0" distB="0" distL="114300" distR="114300" simplePos="0" relativeHeight="251658248" behindDoc="0" locked="0" layoutInCell="1" allowOverlap="1" wp14:anchorId="482C3B5E" wp14:editId="07EFEB7E">
                        <wp:simplePos x="0" y="0"/>
                        <wp:positionH relativeFrom="column">
                          <wp:posOffset>-114512</wp:posOffset>
                        </wp:positionH>
                        <wp:positionV relativeFrom="paragraph">
                          <wp:posOffset>114511</wp:posOffset>
                        </wp:positionV>
                        <wp:extent cx="2748109" cy="1803400"/>
                        <wp:effectExtent l="0" t="0" r="0" b="6350"/>
                        <wp:wrapNone/>
                        <wp:docPr id="14216312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5708" b="15069"/>
                                <a:stretch/>
                              </pic:blipFill>
                              <pic:spPr bwMode="auto">
                                <a:xfrm>
                                  <a:off x="0" y="0"/>
                                  <a:ext cx="2748109"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6DDBC" w14:textId="06C9C3C7" w:rsidR="00F274E5" w:rsidRDefault="00F274E5">
                  <w:pPr>
                    <w:pStyle w:val="Normal0"/>
                    <w:widowControl w:val="0"/>
                    <w:rPr>
                      <w:noProof/>
                    </w:rPr>
                  </w:pPr>
                </w:p>
                <w:p w14:paraId="4514196C" w14:textId="7F39186A" w:rsidR="00F274E5" w:rsidRDefault="00F274E5">
                  <w:pPr>
                    <w:pStyle w:val="Normal0"/>
                    <w:widowControl w:val="0"/>
                    <w:rPr>
                      <w:noProof/>
                    </w:rPr>
                  </w:pPr>
                </w:p>
              </w:tc>
            </w:tr>
            <w:tr w:rsidR="00CA1D37" w14:paraId="3C1B3F70" w14:textId="77777777" w:rsidTr="0AD9419D">
              <w:tc>
                <w:tcPr>
                  <w:tcW w:w="8847" w:type="dxa"/>
                  <w:gridSpan w:val="4"/>
                </w:tcPr>
                <w:p w14:paraId="14E0A474" w14:textId="20F11576" w:rsidR="0008055D" w:rsidRDefault="0008055D" w:rsidP="0008055D">
                  <w:pPr>
                    <w:pStyle w:val="Normal0"/>
                    <w:widowControl w:val="0"/>
                    <w:rPr>
                      <w:rFonts w:ascii="Verdana" w:eastAsia="Verdana" w:hAnsi="Verdana" w:cs="Verdana"/>
                    </w:rPr>
                  </w:pPr>
                  <w:r w:rsidRPr="5F84255E">
                    <w:rPr>
                      <w:rFonts w:ascii="Verdana" w:eastAsia="Verdana" w:hAnsi="Verdana" w:cs="Verdana"/>
                    </w:rPr>
                    <w:t>Dit is een eenvoudig en leuk proefje om aan te tonen dat huidmondjes zich aan de onderzijde van bladeren bevinden. Door bladeren van verschillende plantensoorten onder water te dompelen, kun je het proces zichtbaar maken: via de huidmondjes worden zuurstof en waterdamp afgegeven als afvalproduct van fotosynthese.</w:t>
                  </w:r>
                  <w:r w:rsidR="00635839" w:rsidRPr="5F84255E">
                    <w:rPr>
                      <w:rFonts w:ascii="Verdana" w:eastAsia="Verdana" w:hAnsi="Verdana" w:cs="Verdana"/>
                    </w:rPr>
                    <w:t xml:space="preserve"> Je kan best de bladeren enkele uren of zelf enkele dagen laten staan.</w:t>
                  </w:r>
                  <w:r w:rsidR="007E503C" w:rsidRPr="5F84255E">
                    <w:rPr>
                      <w:rFonts w:ascii="Verdana" w:eastAsia="Verdana" w:hAnsi="Verdana" w:cs="Verdana"/>
                    </w:rPr>
                    <w:t xml:space="preserve"> </w:t>
                  </w:r>
                  <w:r w:rsidRPr="5F84255E">
                    <w:rPr>
                      <w:rFonts w:ascii="Verdana" w:eastAsia="Verdana" w:hAnsi="Verdana" w:cs="Verdana"/>
                    </w:rPr>
                    <w:t>Het is een leuke extra manier om dit verschijnsel te illustreren. Belangrijk is wel dat je de bladeren in (zon)licht plaatst, zodat fotosynthese effectief kan plaatsvinden. Gebruik bij voorkeur doorzichtige bokalen</w:t>
                  </w:r>
                  <w:r w:rsidR="00C17BE6" w:rsidRPr="5F84255E">
                    <w:rPr>
                      <w:rFonts w:ascii="Verdana" w:eastAsia="Verdana" w:hAnsi="Verdana" w:cs="Verdana"/>
                    </w:rPr>
                    <w:t xml:space="preserve"> of maatcilinders</w:t>
                  </w:r>
                  <w:r w:rsidRPr="5F84255E">
                    <w:rPr>
                      <w:rFonts w:ascii="Verdana" w:eastAsia="Verdana" w:hAnsi="Verdana" w:cs="Verdana"/>
                    </w:rPr>
                    <w:t>, zodat je het effect goed kunt waarnemen.</w:t>
                  </w:r>
                </w:p>
                <w:p w14:paraId="38F22251" w14:textId="185D71C5" w:rsidR="000323E6" w:rsidRPr="001A5145" w:rsidRDefault="0008055D" w:rsidP="0008055D">
                  <w:pPr>
                    <w:pStyle w:val="Normal0"/>
                    <w:widowControl w:val="0"/>
                    <w:rPr>
                      <w:rFonts w:ascii="Verdana" w:eastAsia="Verdana" w:hAnsi="Verdana" w:cs="Verdana"/>
                    </w:rPr>
                  </w:pPr>
                  <w:r w:rsidRPr="5F84255E">
                    <w:rPr>
                      <w:rFonts w:ascii="Verdana" w:eastAsia="Verdana" w:hAnsi="Verdana" w:cs="Verdana"/>
                    </w:rPr>
                    <w:t>Let op: zodra je de bladeren uit het water haalt, verdwijnen de gevormde luchtbelletjes meteen!</w:t>
                  </w:r>
                </w:p>
              </w:tc>
            </w:tr>
            <w:tr w:rsidR="00F274E5" w14:paraId="5AC48FEA" w14:textId="77777777" w:rsidTr="0AD9419D">
              <w:tc>
                <w:tcPr>
                  <w:tcW w:w="4423" w:type="dxa"/>
                  <w:gridSpan w:val="2"/>
                </w:tcPr>
                <w:p w14:paraId="2B49DEBB" w14:textId="252B58B0" w:rsidR="00F274E5" w:rsidRDefault="001A5145">
                  <w:pPr>
                    <w:pStyle w:val="Normal0"/>
                    <w:widowControl w:val="0"/>
                    <w:rPr>
                      <w:noProof/>
                    </w:rPr>
                  </w:pPr>
                  <w:r>
                    <w:rPr>
                      <w:noProof/>
                    </w:rPr>
                    <w:drawing>
                      <wp:anchor distT="0" distB="0" distL="114300" distR="114300" simplePos="0" relativeHeight="251658249" behindDoc="0" locked="0" layoutInCell="1" allowOverlap="1" wp14:anchorId="43D9B432" wp14:editId="23116E60">
                        <wp:simplePos x="0" y="0"/>
                        <wp:positionH relativeFrom="column">
                          <wp:posOffset>374650</wp:posOffset>
                        </wp:positionH>
                        <wp:positionV relativeFrom="paragraph">
                          <wp:posOffset>58209</wp:posOffset>
                        </wp:positionV>
                        <wp:extent cx="1993900" cy="2794000"/>
                        <wp:effectExtent l="0" t="0" r="6350" b="6350"/>
                        <wp:wrapNone/>
                        <wp:docPr id="11382736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103" t="18073" r="13200" b="4538"/>
                                <a:stretch/>
                              </pic:blipFill>
                              <pic:spPr bwMode="auto">
                                <a:xfrm>
                                  <a:off x="0" y="0"/>
                                  <a:ext cx="1993900" cy="27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CFA0E" w14:textId="478D91E4" w:rsidR="00F274E5" w:rsidRDefault="00F274E5">
                  <w:pPr>
                    <w:pStyle w:val="Normal0"/>
                    <w:widowControl w:val="0"/>
                    <w:rPr>
                      <w:noProof/>
                    </w:rPr>
                  </w:pPr>
                </w:p>
                <w:p w14:paraId="00754458" w14:textId="73A1E717" w:rsidR="00F274E5" w:rsidRDefault="00F274E5">
                  <w:pPr>
                    <w:pStyle w:val="Normal0"/>
                    <w:widowControl w:val="0"/>
                    <w:rPr>
                      <w:noProof/>
                    </w:rPr>
                  </w:pPr>
                </w:p>
                <w:p w14:paraId="737B64BE" w14:textId="58C0810F" w:rsidR="00F274E5" w:rsidRDefault="00F274E5">
                  <w:pPr>
                    <w:pStyle w:val="Normal0"/>
                    <w:widowControl w:val="0"/>
                    <w:rPr>
                      <w:noProof/>
                    </w:rPr>
                  </w:pPr>
                </w:p>
                <w:p w14:paraId="024386C0" w14:textId="77777777" w:rsidR="00F274E5" w:rsidRDefault="00F274E5">
                  <w:pPr>
                    <w:pStyle w:val="Normal0"/>
                    <w:widowControl w:val="0"/>
                    <w:rPr>
                      <w:noProof/>
                    </w:rPr>
                  </w:pPr>
                </w:p>
                <w:p w14:paraId="3C288C95" w14:textId="4704879D" w:rsidR="00F274E5" w:rsidRDefault="00F274E5">
                  <w:pPr>
                    <w:pStyle w:val="Normal0"/>
                    <w:widowControl w:val="0"/>
                    <w:rPr>
                      <w:noProof/>
                    </w:rPr>
                  </w:pPr>
                </w:p>
                <w:p w14:paraId="4CAB99DB" w14:textId="77777777" w:rsidR="00F274E5" w:rsidRDefault="00F274E5">
                  <w:pPr>
                    <w:pStyle w:val="Normal0"/>
                    <w:widowControl w:val="0"/>
                    <w:rPr>
                      <w:noProof/>
                    </w:rPr>
                  </w:pPr>
                </w:p>
                <w:p w14:paraId="4AC8661B" w14:textId="6876BB8C" w:rsidR="00F274E5" w:rsidRDefault="00F274E5">
                  <w:pPr>
                    <w:pStyle w:val="Normal0"/>
                    <w:widowControl w:val="0"/>
                    <w:rPr>
                      <w:noProof/>
                    </w:rPr>
                  </w:pPr>
                </w:p>
                <w:p w14:paraId="397C5B7E" w14:textId="77777777" w:rsidR="00F274E5" w:rsidRDefault="00F274E5">
                  <w:pPr>
                    <w:pStyle w:val="Normal0"/>
                    <w:widowControl w:val="0"/>
                    <w:rPr>
                      <w:noProof/>
                    </w:rPr>
                  </w:pPr>
                </w:p>
                <w:p w14:paraId="037B2665" w14:textId="77777777" w:rsidR="00CA1D37" w:rsidRDefault="00CA1D37">
                  <w:pPr>
                    <w:pStyle w:val="Normal0"/>
                    <w:widowControl w:val="0"/>
                    <w:rPr>
                      <w:noProof/>
                    </w:rPr>
                  </w:pPr>
                </w:p>
                <w:p w14:paraId="18CC5F1D" w14:textId="77777777" w:rsidR="00CA1D37" w:rsidRDefault="00CA1D37">
                  <w:pPr>
                    <w:pStyle w:val="Normal0"/>
                    <w:widowControl w:val="0"/>
                    <w:rPr>
                      <w:noProof/>
                    </w:rPr>
                  </w:pPr>
                </w:p>
                <w:p w14:paraId="330D9E5C" w14:textId="77777777" w:rsidR="00CA1D37" w:rsidRDefault="00CA1D37">
                  <w:pPr>
                    <w:pStyle w:val="Normal0"/>
                    <w:widowControl w:val="0"/>
                    <w:rPr>
                      <w:noProof/>
                    </w:rPr>
                  </w:pPr>
                </w:p>
                <w:p w14:paraId="6A3F4430" w14:textId="77777777" w:rsidR="00CA1D37" w:rsidRDefault="00CA1D37">
                  <w:pPr>
                    <w:pStyle w:val="Normal0"/>
                    <w:widowControl w:val="0"/>
                    <w:rPr>
                      <w:noProof/>
                    </w:rPr>
                  </w:pPr>
                </w:p>
                <w:p w14:paraId="49128AC2" w14:textId="77777777" w:rsidR="00CA1D37" w:rsidRDefault="00CA1D37">
                  <w:pPr>
                    <w:pStyle w:val="Normal0"/>
                    <w:widowControl w:val="0"/>
                    <w:rPr>
                      <w:noProof/>
                    </w:rPr>
                  </w:pPr>
                </w:p>
                <w:p w14:paraId="3581A57B" w14:textId="77777777" w:rsidR="00CA1D37" w:rsidRDefault="00CA1D37">
                  <w:pPr>
                    <w:pStyle w:val="Normal0"/>
                    <w:widowControl w:val="0"/>
                    <w:rPr>
                      <w:noProof/>
                    </w:rPr>
                  </w:pPr>
                </w:p>
                <w:p w14:paraId="6E39E1D1" w14:textId="77777777" w:rsidR="00CA1D37" w:rsidRDefault="00CA1D37">
                  <w:pPr>
                    <w:pStyle w:val="Normal0"/>
                    <w:widowControl w:val="0"/>
                    <w:rPr>
                      <w:noProof/>
                    </w:rPr>
                  </w:pPr>
                </w:p>
                <w:p w14:paraId="03DE9F17" w14:textId="18F21473" w:rsidR="00F274E5" w:rsidRDefault="00F274E5">
                  <w:pPr>
                    <w:pStyle w:val="Normal0"/>
                    <w:widowControl w:val="0"/>
                    <w:rPr>
                      <w:noProof/>
                    </w:rPr>
                  </w:pPr>
                </w:p>
              </w:tc>
              <w:tc>
                <w:tcPr>
                  <w:tcW w:w="4424" w:type="dxa"/>
                  <w:gridSpan w:val="2"/>
                </w:tcPr>
                <w:p w14:paraId="0E89E28A" w14:textId="2F3B4560" w:rsidR="00F274E5" w:rsidRDefault="00F274E5">
                  <w:pPr>
                    <w:pStyle w:val="Normal0"/>
                    <w:widowControl w:val="0"/>
                    <w:rPr>
                      <w:noProof/>
                    </w:rPr>
                  </w:pPr>
                  <w:r>
                    <w:rPr>
                      <w:noProof/>
                    </w:rPr>
                    <w:drawing>
                      <wp:anchor distT="0" distB="0" distL="114300" distR="114300" simplePos="0" relativeHeight="251658250" behindDoc="1" locked="0" layoutInCell="1" allowOverlap="1" wp14:anchorId="3FB13E9B" wp14:editId="5F99BC4B">
                        <wp:simplePos x="0" y="0"/>
                        <wp:positionH relativeFrom="column">
                          <wp:posOffset>105834</wp:posOffset>
                        </wp:positionH>
                        <wp:positionV relativeFrom="paragraph">
                          <wp:posOffset>132927</wp:posOffset>
                        </wp:positionV>
                        <wp:extent cx="2201334" cy="2684589"/>
                        <wp:effectExtent l="0" t="0" r="8890" b="1905"/>
                        <wp:wrapNone/>
                        <wp:docPr id="159997165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475" t="22724" r="12150" b="5582"/>
                                <a:stretch/>
                              </pic:blipFill>
                              <pic:spPr bwMode="auto">
                                <a:xfrm>
                                  <a:off x="0" y="0"/>
                                  <a:ext cx="2201334" cy="2684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274E5" w14:paraId="3C0ABDB3" w14:textId="77777777" w:rsidTr="0AD9419D">
              <w:tc>
                <w:tcPr>
                  <w:tcW w:w="8847" w:type="dxa"/>
                  <w:gridSpan w:val="4"/>
                </w:tcPr>
                <w:p w14:paraId="77AC0B0B" w14:textId="48D079C6" w:rsidR="00965136" w:rsidRPr="001A5145" w:rsidRDefault="00965136" w:rsidP="00965136">
                  <w:pPr>
                    <w:pStyle w:val="Normal0"/>
                    <w:widowControl w:val="0"/>
                    <w:rPr>
                      <w:rFonts w:ascii="Verdana" w:hAnsi="Verdana"/>
                      <w:noProof/>
                    </w:rPr>
                  </w:pPr>
                  <w:r w:rsidRPr="001A5145">
                    <w:rPr>
                      <w:rFonts w:ascii="Verdana" w:hAnsi="Verdana"/>
                      <w:noProof/>
                    </w:rPr>
                    <w:t xml:space="preserve">We hebben ook geprobeerd om fotosynthese aan ons project te koppelen en hierover een proef uit te voeren. Door tijdsgebrek is dit uiteindelijk weggevallen. Het doel van de proef was om de aanwezigheid van zetmeel in een blad aan te tonen. </w:t>
                  </w:r>
                  <w:r w:rsidR="004A1ADF" w:rsidRPr="001A5145">
                    <w:rPr>
                      <w:rFonts w:ascii="Verdana" w:hAnsi="Verdana"/>
                      <w:noProof/>
                    </w:rPr>
                    <w:t>Om het blad te ontkleuren, kookten we het eerst, zodat de celstructuren afgebroken werden en de pigmenten vrij konden komen.</w:t>
                  </w:r>
                </w:p>
                <w:p w14:paraId="4994FA6A" w14:textId="77777777" w:rsidR="00965136" w:rsidRPr="001A5145" w:rsidRDefault="00965136" w:rsidP="00965136">
                  <w:pPr>
                    <w:pStyle w:val="Normal0"/>
                    <w:widowControl w:val="0"/>
                    <w:rPr>
                      <w:rFonts w:ascii="Verdana" w:hAnsi="Verdana"/>
                      <w:noProof/>
                    </w:rPr>
                  </w:pPr>
                  <w:r w:rsidRPr="001A5145">
                    <w:rPr>
                      <w:rFonts w:ascii="Verdana" w:hAnsi="Verdana"/>
                      <w:noProof/>
                    </w:rPr>
                    <w:lastRenderedPageBreak/>
                    <w:t>Deze proef bestaat uit meerdere stappen, en het is belangrijk dat je die in de juiste volgorde uitvoert. Als je één stap overslaat of verkeerd uitvoert, zal je geen zichtbaar resultaat krijgen.</w:t>
                  </w:r>
                </w:p>
                <w:p w14:paraId="0A2156C7" w14:textId="58AE72A7" w:rsidR="00F274E5" w:rsidRDefault="00965136">
                  <w:pPr>
                    <w:pStyle w:val="Normal0"/>
                    <w:widowControl w:val="0"/>
                    <w:rPr>
                      <w:noProof/>
                    </w:rPr>
                  </w:pPr>
                  <w:r w:rsidRPr="001A5145">
                    <w:rPr>
                      <w:rFonts w:ascii="Verdana" w:hAnsi="Verdana"/>
                      <w:noProof/>
                    </w:rPr>
                    <w:t>Hoewel we hiermee niet verder zijn gegaan, kan deze proef zeker een grote meerwaarde zijn</w:t>
                  </w:r>
                  <w:r w:rsidR="000A2604" w:rsidRPr="001A5145">
                    <w:rPr>
                      <w:rFonts w:ascii="Verdana" w:hAnsi="Verdana"/>
                      <w:noProof/>
                    </w:rPr>
                    <w:t>,</w:t>
                  </w:r>
                  <w:r w:rsidRPr="001A5145">
                    <w:rPr>
                      <w:rFonts w:ascii="Verdana" w:hAnsi="Verdana"/>
                      <w:noProof/>
                    </w:rPr>
                    <w:t xml:space="preserve"> vooral als je je wil focussen op de groei en werking van planten.</w:t>
                  </w:r>
                </w:p>
              </w:tc>
            </w:tr>
          </w:tbl>
          <w:p w14:paraId="2138C8FC" w14:textId="046EEB9B" w:rsidR="000A40BF" w:rsidRPr="00A54D7F" w:rsidRDefault="0031141C" w:rsidP="0031141C">
            <w:pPr>
              <w:pStyle w:val="Normal0"/>
              <w:widowControl w:val="0"/>
              <w:tabs>
                <w:tab w:val="left" w:pos="7490"/>
              </w:tabs>
              <w:rPr>
                <w:rFonts w:ascii="Verdana" w:hAnsi="Verdana"/>
                <w:b/>
              </w:rPr>
            </w:pPr>
            <w:r>
              <w:rPr>
                <w:rFonts w:ascii="Verdana" w:hAnsi="Verdana"/>
                <w:b/>
              </w:rPr>
              <w:lastRenderedPageBreak/>
              <w:tab/>
            </w:r>
          </w:p>
        </w:tc>
      </w:tr>
      <w:tr w:rsidR="006F555E" w:rsidRPr="00A54D7F" w14:paraId="1ED790D9" w14:textId="77777777" w:rsidTr="0AD9419D">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4EAE198C" w14:textId="77777777" w:rsidR="00491C62" w:rsidRPr="00A54D7F" w:rsidRDefault="00491C62">
            <w:pPr>
              <w:pStyle w:val="Normal0"/>
              <w:widowControl w:val="0"/>
              <w:rPr>
                <w:rFonts w:ascii="Verdana" w:eastAsia="Arial" w:hAnsi="Verdana" w:cs="Arial"/>
                <w:b/>
              </w:rPr>
            </w:pPr>
          </w:p>
          <w:p w14:paraId="000000C7" w14:textId="10833324" w:rsidR="006F555E" w:rsidRPr="00A54D7F" w:rsidRDefault="00200099">
            <w:pPr>
              <w:pStyle w:val="Normal0"/>
              <w:widowControl w:val="0"/>
              <w:rPr>
                <w:rFonts w:ascii="Verdana" w:eastAsia="Arial" w:hAnsi="Verdana" w:cs="Arial"/>
                <w:b/>
              </w:rPr>
            </w:pPr>
            <w:r w:rsidRPr="00A54D7F">
              <w:rPr>
                <w:rFonts w:ascii="Verdana" w:hAnsi="Verdana"/>
                <w:noProof/>
              </w:rPr>
              <w:drawing>
                <wp:inline distT="0" distB="0" distL="0" distR="0" wp14:anchorId="0527687D" wp14:editId="794F922E">
                  <wp:extent cx="1367430" cy="612000"/>
                  <wp:effectExtent l="0" t="0" r="4445" b="0"/>
                  <wp:docPr id="5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367430" cy="612000"/>
                          </a:xfrm>
                          <a:prstGeom prst="rect">
                            <a:avLst/>
                          </a:prstGeom>
                          <a:ln/>
                        </pic:spPr>
                      </pic:pic>
                    </a:graphicData>
                  </a:graphic>
                </wp:inline>
              </w:drawing>
            </w:r>
            <w:r w:rsidR="00491C62" w:rsidRPr="00A54D7F">
              <w:rPr>
                <w:rFonts w:ascii="Verdana" w:eastAsia="Arial" w:hAnsi="Verdana" w:cs="Arial"/>
                <w:b/>
              </w:rPr>
              <w:tab/>
            </w:r>
            <w:r w:rsidR="00491C62" w:rsidRPr="00A54D7F">
              <w:rPr>
                <w:rFonts w:ascii="Verdana" w:eastAsia="Arial" w:hAnsi="Verdana" w:cs="Arial"/>
                <w:b/>
              </w:rPr>
              <w:tab/>
            </w:r>
            <w:r w:rsidR="00491C62" w:rsidRPr="00A54D7F">
              <w:rPr>
                <w:rFonts w:ascii="Verdana" w:hAnsi="Verdana"/>
                <w:noProof/>
              </w:rPr>
              <w:drawing>
                <wp:inline distT="0" distB="0" distL="0" distR="0" wp14:anchorId="70F831FD" wp14:editId="668035B8">
                  <wp:extent cx="1072430" cy="612000"/>
                  <wp:effectExtent l="0" t="0" r="0" b="0"/>
                  <wp:docPr id="1675514607" name="Afbeelding 16" descr="IKSO – FODR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O – FODRIM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2430" cy="612000"/>
                          </a:xfrm>
                          <a:prstGeom prst="rect">
                            <a:avLst/>
                          </a:prstGeom>
                          <a:noFill/>
                          <a:ln>
                            <a:noFill/>
                          </a:ln>
                        </pic:spPr>
                      </pic:pic>
                    </a:graphicData>
                  </a:graphic>
                </wp:inline>
              </w:drawing>
            </w:r>
          </w:p>
          <w:p w14:paraId="000000C8" w14:textId="4E83359B" w:rsidR="006F555E" w:rsidRPr="00A54D7F" w:rsidRDefault="006F555E">
            <w:pPr>
              <w:pStyle w:val="Normal0"/>
              <w:widowControl w:val="0"/>
              <w:rPr>
                <w:rFonts w:ascii="Verdana" w:eastAsia="Arial" w:hAnsi="Verdana" w:cs="Arial"/>
                <w:b/>
              </w:rPr>
            </w:pPr>
          </w:p>
          <w:p w14:paraId="000000CE" w14:textId="75D228A0" w:rsidR="006F555E" w:rsidRPr="00A54D7F" w:rsidRDefault="00200099">
            <w:pPr>
              <w:pStyle w:val="Normal0"/>
              <w:widowControl w:val="0"/>
              <w:rPr>
                <w:rFonts w:ascii="Verdana" w:eastAsia="Arial" w:hAnsi="Verdana" w:cs="Arial"/>
                <w:b/>
              </w:rPr>
            </w:pPr>
            <w:r w:rsidRPr="00A54D7F">
              <w:rPr>
                <w:rFonts w:ascii="Verdana" w:eastAsia="Arial" w:hAnsi="Verdana" w:cs="Arial"/>
                <w:b/>
              </w:rPr>
              <w:t xml:space="preserve">Ontwikkeld in samenwerking met: </w:t>
            </w:r>
            <w:r w:rsidR="004A070E" w:rsidRPr="00A54D7F">
              <w:rPr>
                <w:rFonts w:ascii="Verdana" w:eastAsia="Arial" w:hAnsi="Verdana" w:cs="Arial"/>
              </w:rPr>
              <w:t>IKSO Hoeselt</w:t>
            </w:r>
          </w:p>
        </w:tc>
      </w:tr>
    </w:tbl>
    <w:p w14:paraId="00000120" w14:textId="77777777" w:rsidR="006F555E" w:rsidRPr="00A54D7F" w:rsidRDefault="006F555E">
      <w:pPr>
        <w:pStyle w:val="Normal0"/>
        <w:rPr>
          <w:rFonts w:ascii="Verdana" w:hAnsi="Verdana"/>
        </w:rPr>
      </w:pPr>
    </w:p>
    <w:sectPr w:rsidR="006F555E" w:rsidRPr="00A54D7F" w:rsidSect="00D1006A">
      <w:headerReference w:type="default" r:id="rId29"/>
      <w:footerReference w:type="default" r:id="rId30"/>
      <w:pgSz w:w="11909" w:h="16834"/>
      <w:pgMar w:top="1440" w:right="1440" w:bottom="1276"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CD6C4" w14:textId="77777777" w:rsidR="00D21595" w:rsidRDefault="00D21595">
      <w:r>
        <w:separator/>
      </w:r>
    </w:p>
  </w:endnote>
  <w:endnote w:type="continuationSeparator" w:id="0">
    <w:p w14:paraId="43E603F1" w14:textId="77777777" w:rsidR="00D21595" w:rsidRDefault="00D21595">
      <w:r>
        <w:continuationSeparator/>
      </w:r>
    </w:p>
  </w:endnote>
  <w:endnote w:type="continuationNotice" w:id="1">
    <w:p w14:paraId="1CE34990" w14:textId="77777777" w:rsidR="00D21595" w:rsidRDefault="00D21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2F28" w14:textId="7A587A4B" w:rsidR="00462522" w:rsidRDefault="004625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6CD8E" w14:textId="77777777" w:rsidR="00D21595" w:rsidRDefault="00D21595">
      <w:r>
        <w:separator/>
      </w:r>
    </w:p>
  </w:footnote>
  <w:footnote w:type="continuationSeparator" w:id="0">
    <w:p w14:paraId="6F45363C" w14:textId="77777777" w:rsidR="00D21595" w:rsidRDefault="00D21595">
      <w:r>
        <w:continuationSeparator/>
      </w:r>
    </w:p>
  </w:footnote>
  <w:footnote w:type="continuationNotice" w:id="1">
    <w:p w14:paraId="763E3A62" w14:textId="77777777" w:rsidR="00D21595" w:rsidRDefault="00D215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1AA6" w14:textId="77777777" w:rsidR="00D1006A" w:rsidRDefault="00D1006A" w:rsidP="00D1006A">
    <w:pPr>
      <w:pStyle w:val="Koptekst"/>
    </w:pPr>
    <w:r>
      <w:rPr>
        <w:noProof/>
      </w:rPr>
      <w:drawing>
        <wp:anchor distT="0" distB="0" distL="114300" distR="114300" simplePos="0" relativeHeight="251658240" behindDoc="0" locked="0" layoutInCell="1" allowOverlap="1" wp14:anchorId="50E9447F" wp14:editId="78C5A6D3">
          <wp:simplePos x="0" y="0"/>
          <wp:positionH relativeFrom="margin">
            <wp:align>right</wp:align>
          </wp:positionH>
          <wp:positionV relativeFrom="paragraph">
            <wp:posOffset>-135049</wp:posOffset>
          </wp:positionV>
          <wp:extent cx="443738" cy="612000"/>
          <wp:effectExtent l="0" t="0" r="1270" b="0"/>
          <wp:wrapNone/>
          <wp:docPr id="1" name="Afbeelding 1" descr="Afbeelding met tekst, Graphics,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phics, Lettertype, grafische vormgeving&#10;&#10;Door AI gegenereerde inhoud is mogelijk onjuis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738" cy="61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7EF564" wp14:editId="519DEFDA">
          <wp:extent cx="1257300" cy="476250"/>
          <wp:effectExtent l="0" t="0" r="0" b="0"/>
          <wp:docPr id="1650959409" name="Afbeelding 1650959409" descr="Afbeelding met tekst,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59409" name="Afbeelding 1650959409" descr="Afbeelding met tekst, logo, Lettertype, Graphics&#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p w14:paraId="2253EF62" w14:textId="5E9B0152" w:rsidR="51FCFADA" w:rsidRDefault="51FCFADA" w:rsidP="51FCF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4FF"/>
    <w:multiLevelType w:val="multilevel"/>
    <w:tmpl w:val="B8E019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77740D"/>
    <w:multiLevelType w:val="multilevel"/>
    <w:tmpl w:val="D7E4E4CC"/>
    <w:lvl w:ilvl="0">
      <w:start w:val="2"/>
      <w:numFmt w:val="bullet"/>
      <w:lvlText w:val="-"/>
      <w:lvlJc w:val="left"/>
      <w:pPr>
        <w:ind w:left="1080" w:hanging="360"/>
      </w:pPr>
      <w:rPr>
        <w:rFonts w:ascii="Times New Roman" w:eastAsia="Times New Roman" w:hAnsi="Times New Roman" w:cs="Times New Roman"/>
        <w:b w:val="0"/>
        <w:i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5B51F70"/>
    <w:multiLevelType w:val="hybridMultilevel"/>
    <w:tmpl w:val="328EF0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F71ADD"/>
    <w:multiLevelType w:val="hybridMultilevel"/>
    <w:tmpl w:val="97FAC56E"/>
    <w:lvl w:ilvl="0" w:tplc="B3706A18">
      <w:numFmt w:val="bullet"/>
      <w:lvlText w:val="-"/>
      <w:lvlJc w:val="left"/>
      <w:pPr>
        <w:ind w:left="1080" w:hanging="360"/>
      </w:pPr>
      <w:rPr>
        <w:rFonts w:ascii="Verdana" w:eastAsiaTheme="minorHAnsi" w:hAnsi="Verdana"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EC43152"/>
    <w:multiLevelType w:val="hybridMultilevel"/>
    <w:tmpl w:val="964EBE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BA141B"/>
    <w:multiLevelType w:val="multilevel"/>
    <w:tmpl w:val="2ADA3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DD3DEE"/>
    <w:multiLevelType w:val="multilevel"/>
    <w:tmpl w:val="2AA66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14B18E4"/>
    <w:multiLevelType w:val="multilevel"/>
    <w:tmpl w:val="18EED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1761452"/>
    <w:multiLevelType w:val="hybridMultilevel"/>
    <w:tmpl w:val="6E86A26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1392022C"/>
    <w:multiLevelType w:val="hybridMultilevel"/>
    <w:tmpl w:val="12ACBD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7194B58"/>
    <w:multiLevelType w:val="hybridMultilevel"/>
    <w:tmpl w:val="6C22CD5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1D004CD2"/>
    <w:multiLevelType w:val="hybridMultilevel"/>
    <w:tmpl w:val="5888D6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D782AE9"/>
    <w:multiLevelType w:val="hybridMultilevel"/>
    <w:tmpl w:val="C7882B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2960418"/>
    <w:multiLevelType w:val="hybridMultilevel"/>
    <w:tmpl w:val="861C49F8"/>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7A036A"/>
    <w:multiLevelType w:val="hybridMultilevel"/>
    <w:tmpl w:val="1722D244"/>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F234FA"/>
    <w:multiLevelType w:val="hybridMultilevel"/>
    <w:tmpl w:val="3266CCC6"/>
    <w:lvl w:ilvl="0" w:tplc="95A0B8EA">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0003F8F"/>
    <w:multiLevelType w:val="hybridMultilevel"/>
    <w:tmpl w:val="0100A5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4A72DE7"/>
    <w:multiLevelType w:val="hybridMultilevel"/>
    <w:tmpl w:val="BC36F5F6"/>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F023F5"/>
    <w:multiLevelType w:val="hybridMultilevel"/>
    <w:tmpl w:val="46E88E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EC6DAB"/>
    <w:multiLevelType w:val="hybridMultilevel"/>
    <w:tmpl w:val="B3DEC17C"/>
    <w:lvl w:ilvl="0" w:tplc="B3706A18">
      <w:numFmt w:val="bullet"/>
      <w:lvlText w:val="-"/>
      <w:lvlJc w:val="left"/>
      <w:pPr>
        <w:ind w:left="720" w:hanging="360"/>
      </w:pPr>
      <w:rPr>
        <w:rFonts w:ascii="Verdana" w:eastAsiaTheme="minorHAnsi"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7155E03"/>
    <w:multiLevelType w:val="hybridMultilevel"/>
    <w:tmpl w:val="B34872E0"/>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FED2425"/>
    <w:multiLevelType w:val="hybridMultilevel"/>
    <w:tmpl w:val="8F343BC8"/>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17308FB"/>
    <w:multiLevelType w:val="hybridMultilevel"/>
    <w:tmpl w:val="6A408E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4E4145"/>
    <w:multiLevelType w:val="multilevel"/>
    <w:tmpl w:val="71625D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AC120ED"/>
    <w:multiLevelType w:val="multilevel"/>
    <w:tmpl w:val="CCC42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873586"/>
    <w:multiLevelType w:val="hybridMultilevel"/>
    <w:tmpl w:val="4C828EA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5A035E47"/>
    <w:multiLevelType w:val="hybridMultilevel"/>
    <w:tmpl w:val="173A6D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FB57EBA"/>
    <w:multiLevelType w:val="hybridMultilevel"/>
    <w:tmpl w:val="BC1ACEF6"/>
    <w:lvl w:ilvl="0" w:tplc="B3706A18">
      <w:numFmt w:val="bullet"/>
      <w:lvlText w:val="-"/>
      <w:lvlJc w:val="left"/>
      <w:pPr>
        <w:ind w:left="720" w:hanging="360"/>
      </w:pPr>
      <w:rPr>
        <w:rFonts w:ascii="Verdana" w:eastAsiaTheme="minorHAnsi"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06013CC"/>
    <w:multiLevelType w:val="multilevel"/>
    <w:tmpl w:val="59B4C1E6"/>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53F7D0F"/>
    <w:multiLevelType w:val="hybridMultilevel"/>
    <w:tmpl w:val="0B562F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AEE03D0"/>
    <w:multiLevelType w:val="multilevel"/>
    <w:tmpl w:val="F4144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B8A4930"/>
    <w:multiLevelType w:val="multilevel"/>
    <w:tmpl w:val="F4726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B60F77"/>
    <w:multiLevelType w:val="hybridMultilevel"/>
    <w:tmpl w:val="DFFC7F18"/>
    <w:lvl w:ilvl="0" w:tplc="B1A0BE60">
      <w:start w:val="3"/>
      <w:numFmt w:val="bullet"/>
      <w:lvlText w:val="-"/>
      <w:lvlJc w:val="left"/>
      <w:pPr>
        <w:ind w:left="360" w:hanging="360"/>
      </w:pPr>
      <w:rPr>
        <w:rFonts w:ascii="Verdana" w:eastAsia="Arial" w:hAnsi="Verdana"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7A1C4A32"/>
    <w:multiLevelType w:val="multilevel"/>
    <w:tmpl w:val="606CA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F67FBB"/>
    <w:multiLevelType w:val="hybridMultilevel"/>
    <w:tmpl w:val="F56A978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2003198177">
    <w:abstractNumId w:val="1"/>
  </w:num>
  <w:num w:numId="2" w16cid:durableId="1959950192">
    <w:abstractNumId w:val="33"/>
  </w:num>
  <w:num w:numId="3" w16cid:durableId="1764492223">
    <w:abstractNumId w:val="25"/>
  </w:num>
  <w:num w:numId="4" w16cid:durableId="465005739">
    <w:abstractNumId w:val="7"/>
  </w:num>
  <w:num w:numId="5" w16cid:durableId="1818573364">
    <w:abstractNumId w:val="32"/>
  </w:num>
  <w:num w:numId="6" w16cid:durableId="1580746992">
    <w:abstractNumId w:val="6"/>
  </w:num>
  <w:num w:numId="7" w16cid:durableId="181944246">
    <w:abstractNumId w:val="0"/>
  </w:num>
  <w:num w:numId="8" w16cid:durableId="434135016">
    <w:abstractNumId w:val="24"/>
  </w:num>
  <w:num w:numId="9" w16cid:durableId="808861099">
    <w:abstractNumId w:val="23"/>
  </w:num>
  <w:num w:numId="10" w16cid:durableId="101192871">
    <w:abstractNumId w:val="29"/>
  </w:num>
  <w:num w:numId="11" w16cid:durableId="221991098">
    <w:abstractNumId w:val="35"/>
  </w:num>
  <w:num w:numId="12" w16cid:durableId="1978994225">
    <w:abstractNumId w:val="5"/>
  </w:num>
  <w:num w:numId="13" w16cid:durableId="1910339908">
    <w:abstractNumId w:val="31"/>
  </w:num>
  <w:num w:numId="14" w16cid:durableId="1527908370">
    <w:abstractNumId w:val="34"/>
  </w:num>
  <w:num w:numId="15" w16cid:durableId="971397817">
    <w:abstractNumId w:val="20"/>
  </w:num>
  <w:num w:numId="16" w16cid:durableId="1682971390">
    <w:abstractNumId w:val="21"/>
  </w:num>
  <w:num w:numId="17" w16cid:durableId="1747728698">
    <w:abstractNumId w:val="13"/>
  </w:num>
  <w:num w:numId="18" w16cid:durableId="873082946">
    <w:abstractNumId w:val="11"/>
  </w:num>
  <w:num w:numId="19" w16cid:durableId="988897690">
    <w:abstractNumId w:val="14"/>
  </w:num>
  <w:num w:numId="20" w16cid:durableId="559563094">
    <w:abstractNumId w:val="26"/>
  </w:num>
  <w:num w:numId="21" w16cid:durableId="1642418214">
    <w:abstractNumId w:val="10"/>
  </w:num>
  <w:num w:numId="22" w16cid:durableId="1736048901">
    <w:abstractNumId w:val="22"/>
  </w:num>
  <w:num w:numId="23" w16cid:durableId="1527597818">
    <w:abstractNumId w:val="12"/>
  </w:num>
  <w:num w:numId="24" w16cid:durableId="106894868">
    <w:abstractNumId w:val="18"/>
  </w:num>
  <w:num w:numId="25" w16cid:durableId="1656565991">
    <w:abstractNumId w:val="27"/>
  </w:num>
  <w:num w:numId="26" w16cid:durableId="1159544368">
    <w:abstractNumId w:val="36"/>
  </w:num>
  <w:num w:numId="27" w16cid:durableId="1089886630">
    <w:abstractNumId w:val="8"/>
  </w:num>
  <w:num w:numId="28" w16cid:durableId="1179004612">
    <w:abstractNumId w:val="19"/>
  </w:num>
  <w:num w:numId="29" w16cid:durableId="894705488">
    <w:abstractNumId w:val="3"/>
  </w:num>
  <w:num w:numId="30" w16cid:durableId="1253054258">
    <w:abstractNumId w:val="4"/>
  </w:num>
  <w:num w:numId="31" w16cid:durableId="1827355558">
    <w:abstractNumId w:val="9"/>
  </w:num>
  <w:num w:numId="32" w16cid:durableId="983586647">
    <w:abstractNumId w:val="28"/>
  </w:num>
  <w:num w:numId="33" w16cid:durableId="1844934900">
    <w:abstractNumId w:val="2"/>
  </w:num>
  <w:num w:numId="34" w16cid:durableId="1777215164">
    <w:abstractNumId w:val="16"/>
  </w:num>
  <w:num w:numId="35" w16cid:durableId="1824661424">
    <w:abstractNumId w:val="30"/>
  </w:num>
  <w:num w:numId="36" w16cid:durableId="71898051">
    <w:abstractNumId w:val="15"/>
  </w:num>
  <w:num w:numId="37" w16cid:durableId="10967498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1038D"/>
    <w:rsid w:val="00021D38"/>
    <w:rsid w:val="000262BF"/>
    <w:rsid w:val="00031DDD"/>
    <w:rsid w:val="000323E6"/>
    <w:rsid w:val="00045EE0"/>
    <w:rsid w:val="0008055D"/>
    <w:rsid w:val="000A2604"/>
    <w:rsid w:val="000A40BF"/>
    <w:rsid w:val="000A78A1"/>
    <w:rsid w:val="000B1D05"/>
    <w:rsid w:val="000B7CF5"/>
    <w:rsid w:val="000C3A59"/>
    <w:rsid w:val="000E4F8A"/>
    <w:rsid w:val="00105ED3"/>
    <w:rsid w:val="00115EBE"/>
    <w:rsid w:val="00117F70"/>
    <w:rsid w:val="00131932"/>
    <w:rsid w:val="00137105"/>
    <w:rsid w:val="00140CBB"/>
    <w:rsid w:val="00172AFC"/>
    <w:rsid w:val="00183DFC"/>
    <w:rsid w:val="001A5145"/>
    <w:rsid w:val="001B045D"/>
    <w:rsid w:val="001B0F34"/>
    <w:rsid w:val="001D01EB"/>
    <w:rsid w:val="001E16B1"/>
    <w:rsid w:val="001F239E"/>
    <w:rsid w:val="001F5C18"/>
    <w:rsid w:val="00200099"/>
    <w:rsid w:val="00202732"/>
    <w:rsid w:val="0024158B"/>
    <w:rsid w:val="002529F1"/>
    <w:rsid w:val="0026368B"/>
    <w:rsid w:val="00265945"/>
    <w:rsid w:val="00274B6D"/>
    <w:rsid w:val="00292772"/>
    <w:rsid w:val="002A0C97"/>
    <w:rsid w:val="002A6B4E"/>
    <w:rsid w:val="002B37CB"/>
    <w:rsid w:val="002D0EFC"/>
    <w:rsid w:val="002F4808"/>
    <w:rsid w:val="00310324"/>
    <w:rsid w:val="0031141C"/>
    <w:rsid w:val="00320BA2"/>
    <w:rsid w:val="003245CC"/>
    <w:rsid w:val="00325B07"/>
    <w:rsid w:val="0034284E"/>
    <w:rsid w:val="00343E0A"/>
    <w:rsid w:val="00362104"/>
    <w:rsid w:val="00374377"/>
    <w:rsid w:val="003801F5"/>
    <w:rsid w:val="00383272"/>
    <w:rsid w:val="00385DFD"/>
    <w:rsid w:val="003C360D"/>
    <w:rsid w:val="003C738B"/>
    <w:rsid w:val="003D4D91"/>
    <w:rsid w:val="003E221E"/>
    <w:rsid w:val="003F0943"/>
    <w:rsid w:val="003F5B80"/>
    <w:rsid w:val="00404543"/>
    <w:rsid w:val="004058D8"/>
    <w:rsid w:val="00407A1C"/>
    <w:rsid w:val="00422E3B"/>
    <w:rsid w:val="00434EAC"/>
    <w:rsid w:val="00437E4E"/>
    <w:rsid w:val="00452321"/>
    <w:rsid w:val="00453731"/>
    <w:rsid w:val="00460ADF"/>
    <w:rsid w:val="00462522"/>
    <w:rsid w:val="00467313"/>
    <w:rsid w:val="00471A2E"/>
    <w:rsid w:val="00487D83"/>
    <w:rsid w:val="00491C62"/>
    <w:rsid w:val="004974BB"/>
    <w:rsid w:val="004A070E"/>
    <w:rsid w:val="004A1ADF"/>
    <w:rsid w:val="004D4CB3"/>
    <w:rsid w:val="004D5D9B"/>
    <w:rsid w:val="004F1EF4"/>
    <w:rsid w:val="005152D0"/>
    <w:rsid w:val="00530E94"/>
    <w:rsid w:val="005465E1"/>
    <w:rsid w:val="005470DA"/>
    <w:rsid w:val="00556C8B"/>
    <w:rsid w:val="00566D8F"/>
    <w:rsid w:val="00597F27"/>
    <w:rsid w:val="005A4E87"/>
    <w:rsid w:val="005B1C2D"/>
    <w:rsid w:val="005B3D04"/>
    <w:rsid w:val="005D3DC0"/>
    <w:rsid w:val="005E24D2"/>
    <w:rsid w:val="005E309B"/>
    <w:rsid w:val="005E4181"/>
    <w:rsid w:val="005F4715"/>
    <w:rsid w:val="00600282"/>
    <w:rsid w:val="00602096"/>
    <w:rsid w:val="0060693A"/>
    <w:rsid w:val="0061258B"/>
    <w:rsid w:val="00621238"/>
    <w:rsid w:val="006234E8"/>
    <w:rsid w:val="00632731"/>
    <w:rsid w:val="00635839"/>
    <w:rsid w:val="0064230D"/>
    <w:rsid w:val="0064535A"/>
    <w:rsid w:val="0065272F"/>
    <w:rsid w:val="0066660C"/>
    <w:rsid w:val="0068725F"/>
    <w:rsid w:val="006B119D"/>
    <w:rsid w:val="006D2485"/>
    <w:rsid w:val="006D5FFB"/>
    <w:rsid w:val="006E0FA3"/>
    <w:rsid w:val="006E27E0"/>
    <w:rsid w:val="006F555E"/>
    <w:rsid w:val="00701FD1"/>
    <w:rsid w:val="0070489F"/>
    <w:rsid w:val="0070716E"/>
    <w:rsid w:val="007126AB"/>
    <w:rsid w:val="00737A40"/>
    <w:rsid w:val="00775280"/>
    <w:rsid w:val="00787BBF"/>
    <w:rsid w:val="007A6AA4"/>
    <w:rsid w:val="007B39B3"/>
    <w:rsid w:val="007D7074"/>
    <w:rsid w:val="007E503C"/>
    <w:rsid w:val="008024CF"/>
    <w:rsid w:val="00823005"/>
    <w:rsid w:val="00823DDC"/>
    <w:rsid w:val="008276D5"/>
    <w:rsid w:val="00842A81"/>
    <w:rsid w:val="00845150"/>
    <w:rsid w:val="00856828"/>
    <w:rsid w:val="00857C1E"/>
    <w:rsid w:val="00866B25"/>
    <w:rsid w:val="008A2A7D"/>
    <w:rsid w:val="008A31B8"/>
    <w:rsid w:val="008B1F07"/>
    <w:rsid w:val="008D324F"/>
    <w:rsid w:val="008D4FFF"/>
    <w:rsid w:val="008E6CDF"/>
    <w:rsid w:val="008F5918"/>
    <w:rsid w:val="00912FFE"/>
    <w:rsid w:val="0092178E"/>
    <w:rsid w:val="0093771D"/>
    <w:rsid w:val="009622B1"/>
    <w:rsid w:val="009630C8"/>
    <w:rsid w:val="00965136"/>
    <w:rsid w:val="00972DC8"/>
    <w:rsid w:val="00980E3A"/>
    <w:rsid w:val="009B1E54"/>
    <w:rsid w:val="009E2A19"/>
    <w:rsid w:val="00A31D86"/>
    <w:rsid w:val="00A34065"/>
    <w:rsid w:val="00A44D6D"/>
    <w:rsid w:val="00A54D7F"/>
    <w:rsid w:val="00A63E1A"/>
    <w:rsid w:val="00A67B66"/>
    <w:rsid w:val="00A82D27"/>
    <w:rsid w:val="00A86073"/>
    <w:rsid w:val="00A92150"/>
    <w:rsid w:val="00AA7A8A"/>
    <w:rsid w:val="00AA7EF6"/>
    <w:rsid w:val="00AB53BB"/>
    <w:rsid w:val="00AD6078"/>
    <w:rsid w:val="00AD65E5"/>
    <w:rsid w:val="00AE04C7"/>
    <w:rsid w:val="00AE28C5"/>
    <w:rsid w:val="00AE580D"/>
    <w:rsid w:val="00AF22D8"/>
    <w:rsid w:val="00B0264A"/>
    <w:rsid w:val="00B24378"/>
    <w:rsid w:val="00B24E49"/>
    <w:rsid w:val="00B250DA"/>
    <w:rsid w:val="00B31017"/>
    <w:rsid w:val="00B34E0F"/>
    <w:rsid w:val="00B43EBC"/>
    <w:rsid w:val="00B667DF"/>
    <w:rsid w:val="00B70330"/>
    <w:rsid w:val="00B7213B"/>
    <w:rsid w:val="00B73A48"/>
    <w:rsid w:val="00B75A30"/>
    <w:rsid w:val="00B769F3"/>
    <w:rsid w:val="00B90F02"/>
    <w:rsid w:val="00BB3C7F"/>
    <w:rsid w:val="00BD0443"/>
    <w:rsid w:val="00BE3844"/>
    <w:rsid w:val="00BF11D9"/>
    <w:rsid w:val="00BF24B5"/>
    <w:rsid w:val="00BF7D42"/>
    <w:rsid w:val="00C00B28"/>
    <w:rsid w:val="00C14F4E"/>
    <w:rsid w:val="00C17BE6"/>
    <w:rsid w:val="00C2332F"/>
    <w:rsid w:val="00C2484C"/>
    <w:rsid w:val="00C356A4"/>
    <w:rsid w:val="00C4002B"/>
    <w:rsid w:val="00C53127"/>
    <w:rsid w:val="00C57A51"/>
    <w:rsid w:val="00C65A1F"/>
    <w:rsid w:val="00C809B9"/>
    <w:rsid w:val="00C86306"/>
    <w:rsid w:val="00C94280"/>
    <w:rsid w:val="00C9562C"/>
    <w:rsid w:val="00CA1D37"/>
    <w:rsid w:val="00CA5FBA"/>
    <w:rsid w:val="00CB54CD"/>
    <w:rsid w:val="00CC726C"/>
    <w:rsid w:val="00CD604B"/>
    <w:rsid w:val="00CF0C84"/>
    <w:rsid w:val="00CF3B54"/>
    <w:rsid w:val="00CF760D"/>
    <w:rsid w:val="00D0284B"/>
    <w:rsid w:val="00D1006A"/>
    <w:rsid w:val="00D17B3E"/>
    <w:rsid w:val="00D21595"/>
    <w:rsid w:val="00D372CA"/>
    <w:rsid w:val="00D4079E"/>
    <w:rsid w:val="00D473C4"/>
    <w:rsid w:val="00D51EAD"/>
    <w:rsid w:val="00D638D0"/>
    <w:rsid w:val="00D671DA"/>
    <w:rsid w:val="00D94F2E"/>
    <w:rsid w:val="00DF35E0"/>
    <w:rsid w:val="00E425C8"/>
    <w:rsid w:val="00E4459C"/>
    <w:rsid w:val="00E70038"/>
    <w:rsid w:val="00E7708A"/>
    <w:rsid w:val="00E85441"/>
    <w:rsid w:val="00E97504"/>
    <w:rsid w:val="00EA25E4"/>
    <w:rsid w:val="00EB3A9D"/>
    <w:rsid w:val="00EC0EB1"/>
    <w:rsid w:val="00EE35A9"/>
    <w:rsid w:val="00F141DE"/>
    <w:rsid w:val="00F274E5"/>
    <w:rsid w:val="00F3317A"/>
    <w:rsid w:val="00F370FD"/>
    <w:rsid w:val="00F422C4"/>
    <w:rsid w:val="00F52354"/>
    <w:rsid w:val="00F57A9F"/>
    <w:rsid w:val="00F63010"/>
    <w:rsid w:val="00F74F31"/>
    <w:rsid w:val="00FA0169"/>
    <w:rsid w:val="00FB74F9"/>
    <w:rsid w:val="00FC7731"/>
    <w:rsid w:val="00FE0767"/>
    <w:rsid w:val="00FE0C50"/>
    <w:rsid w:val="00FE1D71"/>
    <w:rsid w:val="038091FA"/>
    <w:rsid w:val="047661DF"/>
    <w:rsid w:val="0AD9419D"/>
    <w:rsid w:val="0F21E7C2"/>
    <w:rsid w:val="11F14BE1"/>
    <w:rsid w:val="1FBB54F4"/>
    <w:rsid w:val="2714D1DE"/>
    <w:rsid w:val="2C6C12F1"/>
    <w:rsid w:val="2E1DE8D7"/>
    <w:rsid w:val="3685B6C5"/>
    <w:rsid w:val="3A14419D"/>
    <w:rsid w:val="3C22B4C7"/>
    <w:rsid w:val="4021C10F"/>
    <w:rsid w:val="43B6859B"/>
    <w:rsid w:val="483AC124"/>
    <w:rsid w:val="4AC0612F"/>
    <w:rsid w:val="4C672A68"/>
    <w:rsid w:val="4D5BFF62"/>
    <w:rsid w:val="51FCFADA"/>
    <w:rsid w:val="576A1014"/>
    <w:rsid w:val="584F81D5"/>
    <w:rsid w:val="5EDACC22"/>
    <w:rsid w:val="5F080296"/>
    <w:rsid w:val="5F71C1B6"/>
    <w:rsid w:val="5F84255E"/>
    <w:rsid w:val="6DDDDE39"/>
    <w:rsid w:val="79DA3FDE"/>
    <w:rsid w:val="7A9ADD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6B191325-0E16-40EB-AAEB-90611357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styleId="Verwijzingopmerking">
    <w:name w:val="annotation reference"/>
    <w:basedOn w:val="Standaardalinea-lettertype"/>
    <w:uiPriority w:val="99"/>
    <w:semiHidden/>
    <w:unhideWhenUsed/>
    <w:rsid w:val="00045EE0"/>
    <w:rPr>
      <w:sz w:val="16"/>
      <w:szCs w:val="16"/>
    </w:rPr>
  </w:style>
  <w:style w:type="paragraph" w:styleId="Tekstopmerking">
    <w:name w:val="annotation text"/>
    <w:basedOn w:val="Standaard"/>
    <w:link w:val="TekstopmerkingChar"/>
    <w:uiPriority w:val="99"/>
    <w:unhideWhenUsed/>
    <w:rsid w:val="00045EE0"/>
    <w:rPr>
      <w:sz w:val="20"/>
      <w:szCs w:val="20"/>
    </w:rPr>
  </w:style>
  <w:style w:type="character" w:customStyle="1" w:styleId="TekstopmerkingChar">
    <w:name w:val="Tekst opmerking Char"/>
    <w:basedOn w:val="Standaardalinea-lettertype"/>
    <w:link w:val="Tekstopmerking"/>
    <w:uiPriority w:val="99"/>
    <w:rsid w:val="00045EE0"/>
    <w:rPr>
      <w:sz w:val="20"/>
      <w:szCs w:val="20"/>
    </w:rPr>
  </w:style>
  <w:style w:type="paragraph" w:styleId="Onderwerpvanopmerking">
    <w:name w:val="annotation subject"/>
    <w:basedOn w:val="Tekstopmerking"/>
    <w:next w:val="Tekstopmerking"/>
    <w:link w:val="OnderwerpvanopmerkingChar"/>
    <w:uiPriority w:val="99"/>
    <w:semiHidden/>
    <w:unhideWhenUsed/>
    <w:rsid w:val="00045EE0"/>
    <w:rPr>
      <w:b/>
      <w:bCs/>
    </w:rPr>
  </w:style>
  <w:style w:type="character" w:customStyle="1" w:styleId="OnderwerpvanopmerkingChar">
    <w:name w:val="Onderwerp van opmerking Char"/>
    <w:basedOn w:val="TekstopmerkingChar"/>
    <w:link w:val="Onderwerpvanopmerking"/>
    <w:uiPriority w:val="99"/>
    <w:semiHidden/>
    <w:rsid w:val="00045EE0"/>
    <w:rPr>
      <w:b/>
      <w:bCs/>
      <w:sz w:val="20"/>
      <w:szCs w:val="20"/>
    </w:rPr>
  </w:style>
  <w:style w:type="character" w:styleId="Vermelding">
    <w:name w:val="Mention"/>
    <w:basedOn w:val="Standaardalinea-lettertype"/>
    <w:uiPriority w:val="99"/>
    <w:unhideWhenUsed/>
    <w:rsid w:val="00021D3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250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biologielessen.nl/huidmondjes/"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youtube.com/watch?v=9h21d6mu8A4"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9h21d6mu8A4"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Een nieuw document maken." ma:contentTypeScope="" ma:versionID="696bbcc265f9abdd2cc93848c360a0f5">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83bc1d839b091aee75c441226d743875"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EF570A-C20E-4E46-9D4B-1F18A5EB4E75}"/>
</file>

<file path=customXml/itemProps3.xml><?xml version="1.0" encoding="utf-8"?>
<ds:datastoreItem xmlns:ds="http://schemas.openxmlformats.org/officeDocument/2006/customXml" ds:itemID="{B8F171F1-67CF-411F-BBEF-22ACBD1537BD}">
  <ds:schemaRefs>
    <ds:schemaRef ds:uri="http://schemas.openxmlformats.org/officeDocument/2006/bibliography"/>
  </ds:schemaRefs>
</ds:datastoreItem>
</file>

<file path=customXml/itemProps4.xml><?xml version="1.0" encoding="utf-8"?>
<ds:datastoreItem xmlns:ds="http://schemas.openxmlformats.org/officeDocument/2006/customXml" ds:itemID="{1249D290-5755-4843-944B-4DB156CD0266}">
  <ds:schemaRefs>
    <ds:schemaRef ds:uri="http://schemas.microsoft.com/sharepoint/v3/contenttype/forms"/>
  </ds:schemaRefs>
</ds:datastoreItem>
</file>

<file path=customXml/itemProps5.xml><?xml version="1.0" encoding="utf-8"?>
<ds:datastoreItem xmlns:ds="http://schemas.openxmlformats.org/officeDocument/2006/customXml" ds:itemID="{27808B5B-597C-4F13-A28E-80692AAE5C1D}">
  <ds:schemaRefs>
    <ds:schemaRef ds:uri="0398493b-fde7-470d-9164-8b1d3c516f12"/>
    <ds:schemaRef ds:uri="11a1e981-a941-4c09-95d1-3960bc42fece"/>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1363</Words>
  <Characters>7500</Characters>
  <Application>Microsoft Office Word</Application>
  <DocSecurity>0</DocSecurity>
  <Lines>62</Lines>
  <Paragraphs>17</Paragraphs>
  <ScaleCrop>false</ScaleCrop>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Shania Cools</cp:lastModifiedBy>
  <cp:revision>194</cp:revision>
  <dcterms:created xsi:type="dcterms:W3CDTF">2025-03-05T17:56:00Z</dcterms:created>
  <dcterms:modified xsi:type="dcterms:W3CDTF">2025-06-02T13:42:00Z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MediaServiceImageTags">
    <vt:lpwstr/>
  </property>
</Properties>
</file>